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3BB" w:rsidRDefault="005B23D5" w:rsidP="00C533BB">
      <w:pPr>
        <w:pStyle w:val="ab"/>
        <w:spacing w:beforeLines="100" w:before="326" w:line="440" w:lineRule="exact"/>
        <w:ind w:left="420" w:firstLineChars="0" w:firstLine="0"/>
        <w:jc w:val="center"/>
        <w:rPr>
          <w:rFonts w:ascii="Arial Narrow" w:eastAsiaTheme="minorEastAsia" w:hAnsi="Arial Narrow"/>
          <w:b/>
          <w:sz w:val="32"/>
          <w:szCs w:val="32"/>
        </w:rPr>
      </w:pPr>
      <w:r>
        <w:rPr>
          <w:rFonts w:ascii="Arial Narrow" w:eastAsiaTheme="minorEastAsia" w:hAnsi="Arial Narrow" w:hint="eastAsia"/>
          <w:b/>
          <w:sz w:val="32"/>
          <w:szCs w:val="32"/>
        </w:rPr>
        <w:t>20</w:t>
      </w:r>
      <w:r>
        <w:rPr>
          <w:rFonts w:ascii="Arial Narrow" w:eastAsiaTheme="minorEastAsia" w:hAnsi="Arial Narrow"/>
          <w:b/>
          <w:sz w:val="32"/>
          <w:szCs w:val="32"/>
        </w:rPr>
        <w:t>20</w:t>
      </w:r>
      <w:r>
        <w:rPr>
          <w:rFonts w:ascii="Arial Narrow" w:eastAsiaTheme="minorEastAsia" w:hAnsi="Arial Narrow" w:hint="eastAsia"/>
          <w:b/>
          <w:sz w:val="32"/>
          <w:szCs w:val="32"/>
        </w:rPr>
        <w:t>年寒假</w:t>
      </w:r>
      <w:r w:rsidR="00C533BB" w:rsidRPr="00F7097F">
        <w:rPr>
          <w:rFonts w:ascii="Arial Narrow" w:eastAsiaTheme="minorEastAsia" w:hAnsi="Arial Narrow"/>
          <w:b/>
          <w:sz w:val="32"/>
          <w:szCs w:val="32"/>
        </w:rPr>
        <w:t>德州大学奥斯</w:t>
      </w:r>
      <w:r w:rsidR="00C533BB">
        <w:rPr>
          <w:rFonts w:ascii="Arial Narrow" w:eastAsiaTheme="minorEastAsia" w:hAnsi="Arial Narrow" w:hint="eastAsia"/>
          <w:b/>
          <w:sz w:val="32"/>
          <w:szCs w:val="32"/>
        </w:rPr>
        <w:t>汀</w:t>
      </w:r>
      <w:r w:rsidR="00704B05">
        <w:rPr>
          <w:rFonts w:ascii="Arial Narrow" w:eastAsiaTheme="minorEastAsia" w:hAnsi="Arial Narrow" w:hint="eastAsia"/>
          <w:b/>
          <w:sz w:val="32"/>
          <w:szCs w:val="32"/>
        </w:rPr>
        <w:t>分校</w:t>
      </w:r>
    </w:p>
    <w:p w:rsidR="00C533BB" w:rsidRPr="00E11D90" w:rsidRDefault="006A3761" w:rsidP="00C533BB">
      <w:pPr>
        <w:pStyle w:val="ab"/>
        <w:spacing w:line="440" w:lineRule="exact"/>
        <w:ind w:left="420" w:firstLineChars="0" w:firstLine="0"/>
        <w:jc w:val="center"/>
        <w:rPr>
          <w:rFonts w:ascii="Arial Narrow" w:eastAsiaTheme="minorEastAsia" w:hAnsi="Arial Narrow"/>
          <w:b/>
          <w:sz w:val="32"/>
          <w:szCs w:val="32"/>
        </w:rPr>
      </w:pPr>
      <w:r>
        <w:rPr>
          <w:rFonts w:ascii="Arial Narrow" w:eastAsiaTheme="minorEastAsia" w:hAnsi="Arial Narrow" w:hint="eastAsia"/>
          <w:b/>
          <w:sz w:val="32"/>
          <w:szCs w:val="32"/>
        </w:rPr>
        <w:t>软件</w:t>
      </w:r>
      <w:r w:rsidR="00C533BB" w:rsidRPr="00E11D90">
        <w:rPr>
          <w:rFonts w:ascii="Arial Narrow" w:eastAsiaTheme="minorEastAsia" w:hAnsi="Arial Narrow"/>
          <w:b/>
          <w:sz w:val="32"/>
          <w:szCs w:val="32"/>
        </w:rPr>
        <w:t>计算机</w:t>
      </w:r>
      <w:r w:rsidR="00CF3871">
        <w:rPr>
          <w:rFonts w:ascii="Arial Narrow" w:eastAsiaTheme="minorEastAsia" w:hAnsi="Arial Narrow" w:hint="eastAsia"/>
          <w:b/>
          <w:sz w:val="32"/>
          <w:szCs w:val="32"/>
        </w:rPr>
        <w:t>-</w:t>
      </w:r>
      <w:r w:rsidR="00CF3871">
        <w:rPr>
          <w:rFonts w:ascii="Arial Narrow" w:eastAsiaTheme="minorEastAsia" w:hAnsi="Arial Narrow" w:hint="eastAsia"/>
          <w:b/>
          <w:sz w:val="32"/>
          <w:szCs w:val="32"/>
        </w:rPr>
        <w:t>人工智能</w:t>
      </w:r>
      <w:r>
        <w:rPr>
          <w:rFonts w:ascii="Arial Narrow" w:eastAsiaTheme="minorEastAsia" w:hAnsi="Arial Narrow" w:hint="eastAsia"/>
          <w:b/>
          <w:sz w:val="32"/>
          <w:szCs w:val="32"/>
        </w:rPr>
        <w:t>项目</w:t>
      </w:r>
    </w:p>
    <w:p w:rsidR="00C533BB" w:rsidRPr="00E16C65" w:rsidRDefault="00E16C65" w:rsidP="00E16C65">
      <w:pPr>
        <w:pStyle w:val="ab"/>
        <w:numPr>
          <w:ilvl w:val="0"/>
          <w:numId w:val="15"/>
        </w:numPr>
        <w:spacing w:beforeLines="100" w:before="326" w:line="380" w:lineRule="exact"/>
        <w:ind w:firstLineChars="0"/>
        <w:rPr>
          <w:rFonts w:ascii="Arial Narrow" w:hAnsi="Arial Narrow"/>
          <w:b/>
          <w:sz w:val="22"/>
        </w:rPr>
      </w:pPr>
      <w:r>
        <w:rPr>
          <w:rFonts w:ascii="Arial Narrow" w:hAnsi="Arial Narrow" w:hint="eastAsia"/>
          <w:b/>
          <w:sz w:val="22"/>
        </w:rPr>
        <w:t xml:space="preserve"> </w:t>
      </w:r>
      <w:r w:rsidR="00C533BB" w:rsidRPr="00E16C65">
        <w:rPr>
          <w:rFonts w:ascii="Arial Narrow" w:hAnsi="Arial Narrow" w:hint="eastAsia"/>
          <w:b/>
          <w:sz w:val="22"/>
        </w:rPr>
        <w:t>项目简介</w:t>
      </w:r>
    </w:p>
    <w:p w:rsidR="00C533BB" w:rsidRDefault="00C533BB" w:rsidP="00C533BB">
      <w:pPr>
        <w:pStyle w:val="ab"/>
        <w:spacing w:line="320" w:lineRule="exact"/>
        <w:ind w:left="420" w:firstLineChars="0" w:firstLine="0"/>
        <w:rPr>
          <w:rFonts w:ascii="Arial Narrow" w:eastAsiaTheme="minorEastAsia" w:hAnsi="Arial Narrow"/>
          <w:sz w:val="22"/>
        </w:rPr>
      </w:pPr>
      <w:r w:rsidRPr="00F7097F">
        <w:rPr>
          <w:rFonts w:ascii="Arial Narrow" w:eastAsiaTheme="minorEastAsia" w:hAnsi="Arial Narrow"/>
          <w:sz w:val="22"/>
        </w:rPr>
        <w:t>本项目</w:t>
      </w:r>
      <w:r>
        <w:rPr>
          <w:rFonts w:ascii="Arial Narrow" w:eastAsiaTheme="minorEastAsia" w:hAnsi="Arial Narrow" w:hint="eastAsia"/>
          <w:sz w:val="22"/>
        </w:rPr>
        <w:t>是</w:t>
      </w:r>
      <w:r w:rsidR="006419B3">
        <w:rPr>
          <w:rFonts w:ascii="Arial Narrow" w:eastAsiaTheme="minorEastAsia" w:hAnsi="Arial Narrow" w:hint="eastAsia"/>
          <w:sz w:val="22"/>
        </w:rPr>
        <w:t>20</w:t>
      </w:r>
      <w:r w:rsidR="006419B3">
        <w:rPr>
          <w:rFonts w:ascii="Arial Narrow" w:eastAsiaTheme="minorEastAsia" w:hAnsi="Arial Narrow"/>
          <w:sz w:val="22"/>
        </w:rPr>
        <w:t>20</w:t>
      </w:r>
      <w:r w:rsidR="006419B3">
        <w:rPr>
          <w:rFonts w:ascii="Arial Narrow" w:eastAsiaTheme="minorEastAsia" w:hAnsi="Arial Narrow" w:hint="eastAsia"/>
          <w:sz w:val="22"/>
        </w:rPr>
        <w:t>年寒假</w:t>
      </w:r>
      <w:r w:rsidR="0091319D">
        <w:rPr>
          <w:rFonts w:ascii="Arial Narrow" w:eastAsiaTheme="minorEastAsia" w:hAnsi="Arial Narrow" w:hint="eastAsia"/>
          <w:sz w:val="22"/>
        </w:rPr>
        <w:t>在美国德州大学奥斯汀分校（以下简称奥斯汀</w:t>
      </w:r>
      <w:r>
        <w:rPr>
          <w:rFonts w:ascii="Arial Narrow" w:eastAsiaTheme="minorEastAsia" w:hAnsi="Arial Narrow" w:hint="eastAsia"/>
          <w:sz w:val="22"/>
        </w:rPr>
        <w:t>）进行的一个为期</w:t>
      </w:r>
      <w:r>
        <w:rPr>
          <w:rFonts w:ascii="Arial Narrow" w:eastAsiaTheme="minorEastAsia" w:hAnsi="Arial Narrow" w:hint="eastAsia"/>
          <w:sz w:val="22"/>
        </w:rPr>
        <w:t>3</w:t>
      </w:r>
      <w:r>
        <w:rPr>
          <w:rFonts w:ascii="Arial Narrow" w:eastAsiaTheme="minorEastAsia" w:hAnsi="Arial Narrow" w:hint="eastAsia"/>
          <w:sz w:val="22"/>
        </w:rPr>
        <w:t>周的计算机及软件方</w:t>
      </w:r>
      <w:r w:rsidR="00915DFB">
        <w:rPr>
          <w:rFonts w:ascii="Arial Narrow" w:eastAsiaTheme="minorEastAsia" w:hAnsi="Arial Narrow" w:hint="eastAsia"/>
          <w:sz w:val="22"/>
        </w:rPr>
        <w:t xml:space="preserve"> </w:t>
      </w:r>
      <w:r>
        <w:rPr>
          <w:rFonts w:ascii="Arial Narrow" w:eastAsiaTheme="minorEastAsia" w:hAnsi="Arial Narrow" w:hint="eastAsia"/>
          <w:sz w:val="22"/>
        </w:rPr>
        <w:t>向的专业学术项目。学生将在</w:t>
      </w:r>
      <w:r>
        <w:rPr>
          <w:rFonts w:ascii="Arial Narrow" w:eastAsiaTheme="minorEastAsia" w:hAnsi="Arial Narrow" w:hint="eastAsia"/>
          <w:sz w:val="22"/>
        </w:rPr>
        <w:t>3</w:t>
      </w:r>
      <w:r>
        <w:rPr>
          <w:rFonts w:ascii="Arial Narrow" w:eastAsiaTheme="minorEastAsia" w:hAnsi="Arial Narrow" w:hint="eastAsia"/>
          <w:sz w:val="22"/>
        </w:rPr>
        <w:t>周</w:t>
      </w:r>
      <w:r w:rsidR="007C620F">
        <w:rPr>
          <w:rFonts w:ascii="Arial Narrow" w:eastAsiaTheme="minorEastAsia" w:hAnsi="Arial Narrow" w:hint="eastAsia"/>
          <w:sz w:val="22"/>
        </w:rPr>
        <w:t>的时间内，围绕</w:t>
      </w:r>
      <w:r w:rsidR="00C0406F">
        <w:rPr>
          <w:rFonts w:ascii="Arial Narrow" w:eastAsiaTheme="minorEastAsia" w:hAnsi="Arial Narrow" w:hint="eastAsia"/>
          <w:sz w:val="22"/>
        </w:rPr>
        <w:t>计算机、软件的学科热点</w:t>
      </w:r>
      <w:r w:rsidR="007C620F">
        <w:rPr>
          <w:rFonts w:ascii="Arial Narrow" w:eastAsiaTheme="minorEastAsia" w:hAnsi="Arial Narrow" w:hint="eastAsia"/>
          <w:sz w:val="22"/>
        </w:rPr>
        <w:t>-</w:t>
      </w:r>
      <w:r w:rsidR="002D237E">
        <w:rPr>
          <w:rFonts w:ascii="Arial Narrow" w:eastAsiaTheme="minorEastAsia" w:hAnsi="Arial Narrow" w:hint="eastAsia"/>
          <w:sz w:val="22"/>
        </w:rPr>
        <w:t>人工智能方向</w:t>
      </w:r>
      <w:r w:rsidR="00C0406F">
        <w:rPr>
          <w:rFonts w:ascii="Arial Narrow" w:eastAsiaTheme="minorEastAsia" w:hAnsi="Arial Narrow" w:hint="eastAsia"/>
          <w:sz w:val="22"/>
        </w:rPr>
        <w:t>，进行重点学习和拓展以提高学生的</w:t>
      </w:r>
      <w:r>
        <w:rPr>
          <w:rFonts w:ascii="Arial Narrow" w:eastAsiaTheme="minorEastAsia" w:hAnsi="Arial Narrow" w:hint="eastAsia"/>
          <w:sz w:val="22"/>
        </w:rPr>
        <w:t>专业水平。项目时间初步定于</w:t>
      </w:r>
      <w:r w:rsidR="006419B3">
        <w:rPr>
          <w:rFonts w:ascii="Arial Narrow" w:eastAsiaTheme="minorEastAsia" w:hAnsi="Arial Narrow"/>
          <w:sz w:val="22"/>
        </w:rPr>
        <w:t>2020</w:t>
      </w:r>
      <w:r w:rsidRPr="00F7097F">
        <w:rPr>
          <w:rFonts w:ascii="Arial Narrow" w:eastAsiaTheme="minorEastAsia" w:hAnsi="Arial Narrow"/>
          <w:sz w:val="22"/>
        </w:rPr>
        <w:t>年</w:t>
      </w:r>
      <w:r w:rsidR="009B560E">
        <w:rPr>
          <w:rFonts w:ascii="Arial Narrow" w:eastAsiaTheme="minorEastAsia" w:hAnsi="Arial Narrow" w:hint="eastAsia"/>
          <w:sz w:val="22"/>
        </w:rPr>
        <w:t>0</w:t>
      </w:r>
      <w:r w:rsidR="006419B3">
        <w:rPr>
          <w:rFonts w:ascii="Arial Narrow" w:eastAsiaTheme="minorEastAsia" w:hAnsi="Arial Narrow"/>
          <w:sz w:val="22"/>
        </w:rPr>
        <w:t>1</w:t>
      </w:r>
      <w:r>
        <w:rPr>
          <w:rFonts w:ascii="Arial Narrow" w:eastAsiaTheme="minorEastAsia" w:hAnsi="Arial Narrow" w:hint="eastAsia"/>
          <w:sz w:val="22"/>
        </w:rPr>
        <w:t>月</w:t>
      </w:r>
      <w:r w:rsidR="006419B3">
        <w:rPr>
          <w:rFonts w:ascii="Arial Narrow" w:eastAsiaTheme="minorEastAsia" w:hAnsi="Arial Narrow"/>
          <w:sz w:val="22"/>
        </w:rPr>
        <w:t>26</w:t>
      </w:r>
      <w:r>
        <w:rPr>
          <w:rFonts w:ascii="Arial Narrow" w:eastAsiaTheme="minorEastAsia" w:hAnsi="Arial Narrow" w:hint="eastAsia"/>
          <w:sz w:val="22"/>
        </w:rPr>
        <w:t>日至</w:t>
      </w:r>
      <w:r w:rsidR="009B560E">
        <w:rPr>
          <w:rFonts w:ascii="Arial Narrow" w:eastAsiaTheme="minorEastAsia" w:hAnsi="Arial Narrow" w:hint="eastAsia"/>
          <w:sz w:val="22"/>
        </w:rPr>
        <w:t>0</w:t>
      </w:r>
      <w:r w:rsidR="006419B3">
        <w:rPr>
          <w:rFonts w:ascii="Arial Narrow" w:eastAsiaTheme="minorEastAsia" w:hAnsi="Arial Narrow"/>
          <w:sz w:val="22"/>
        </w:rPr>
        <w:t>2</w:t>
      </w:r>
      <w:r>
        <w:rPr>
          <w:rFonts w:ascii="Arial Narrow" w:eastAsiaTheme="minorEastAsia" w:hAnsi="Arial Narrow" w:hint="eastAsia"/>
          <w:sz w:val="22"/>
        </w:rPr>
        <w:t>月</w:t>
      </w:r>
      <w:r w:rsidR="006419B3">
        <w:rPr>
          <w:rFonts w:ascii="Arial Narrow" w:eastAsiaTheme="minorEastAsia" w:hAnsi="Arial Narrow"/>
          <w:sz w:val="22"/>
        </w:rPr>
        <w:t>15</w:t>
      </w:r>
      <w:r>
        <w:rPr>
          <w:rFonts w:ascii="Arial Narrow" w:eastAsiaTheme="minorEastAsia" w:hAnsi="Arial Narrow" w:hint="eastAsia"/>
          <w:sz w:val="22"/>
        </w:rPr>
        <w:t>日。</w:t>
      </w:r>
      <w:r w:rsidRPr="00F7097F">
        <w:rPr>
          <w:rFonts w:ascii="Arial Narrow" w:eastAsiaTheme="minorEastAsia" w:hAnsi="Arial Narrow"/>
          <w:sz w:val="22"/>
        </w:rPr>
        <w:t>学生在完成项目后，</w:t>
      </w:r>
      <w:r w:rsidRPr="00BB098A">
        <w:rPr>
          <w:rFonts w:ascii="Arial Narrow" w:eastAsiaTheme="minorEastAsia" w:hAnsi="Arial Narrow"/>
          <w:sz w:val="22"/>
        </w:rPr>
        <w:t>将获得德州大学奥斯</w:t>
      </w:r>
      <w:r w:rsidRPr="00BB098A">
        <w:rPr>
          <w:rFonts w:ascii="Arial Narrow" w:eastAsiaTheme="minorEastAsia" w:hAnsi="Arial Narrow" w:hint="eastAsia"/>
          <w:sz w:val="22"/>
        </w:rPr>
        <w:t>汀</w:t>
      </w:r>
      <w:r w:rsidRPr="00BB098A">
        <w:rPr>
          <w:rFonts w:ascii="Arial Narrow" w:eastAsiaTheme="minorEastAsia" w:hAnsi="Arial Narrow"/>
          <w:sz w:val="22"/>
        </w:rPr>
        <w:t>分校的成绩</w:t>
      </w:r>
      <w:r w:rsidR="00B64AD9">
        <w:rPr>
          <w:rFonts w:ascii="Arial Narrow" w:eastAsiaTheme="minorEastAsia" w:hAnsi="Arial Narrow" w:hint="eastAsia"/>
          <w:sz w:val="22"/>
        </w:rPr>
        <w:t>报告</w:t>
      </w:r>
      <w:r w:rsidRPr="00BB098A">
        <w:rPr>
          <w:rFonts w:ascii="Arial Narrow" w:eastAsiaTheme="minorEastAsia" w:hAnsi="Arial Narrow"/>
          <w:sz w:val="22"/>
        </w:rPr>
        <w:t>单及项目证书。</w:t>
      </w:r>
      <w:r w:rsidRPr="00F7097F">
        <w:rPr>
          <w:rFonts w:ascii="Arial Narrow" w:eastAsiaTheme="minorEastAsia" w:hAnsi="Arial Narrow"/>
          <w:sz w:val="22"/>
        </w:rPr>
        <w:t>学</w:t>
      </w:r>
      <w:r>
        <w:rPr>
          <w:rFonts w:ascii="Arial Narrow" w:eastAsiaTheme="minorEastAsia" w:hAnsi="Arial Narrow"/>
          <w:sz w:val="22"/>
        </w:rPr>
        <w:t>习期间，学生还会有机会参与当地的社区活动，深入理解美国社会。</w:t>
      </w:r>
      <w:r w:rsidRPr="00F7097F">
        <w:rPr>
          <w:rFonts w:ascii="Arial Narrow" w:eastAsiaTheme="minorEastAsia" w:hAnsi="Arial Narrow"/>
          <w:sz w:val="22"/>
        </w:rPr>
        <w:t>项目</w:t>
      </w:r>
      <w:r>
        <w:rPr>
          <w:rFonts w:ascii="Arial Narrow" w:eastAsiaTheme="minorEastAsia" w:hAnsi="Arial Narrow" w:hint="eastAsia"/>
          <w:sz w:val="22"/>
        </w:rPr>
        <w:t>中将对</w:t>
      </w:r>
      <w:r w:rsidRPr="00F7097F">
        <w:rPr>
          <w:rFonts w:ascii="Arial Narrow" w:eastAsiaTheme="minorEastAsia" w:hAnsi="Arial Narrow"/>
          <w:sz w:val="22"/>
        </w:rPr>
        <w:t>美国高校研究生申请</w:t>
      </w:r>
      <w:r>
        <w:rPr>
          <w:rFonts w:ascii="Arial Narrow" w:eastAsiaTheme="minorEastAsia" w:hAnsi="Arial Narrow" w:hint="eastAsia"/>
          <w:sz w:val="22"/>
        </w:rPr>
        <w:t>及</w:t>
      </w:r>
      <w:r w:rsidRPr="00F7097F">
        <w:rPr>
          <w:rFonts w:ascii="Arial Narrow" w:eastAsiaTheme="minorEastAsia" w:hAnsi="Arial Narrow"/>
          <w:sz w:val="22"/>
        </w:rPr>
        <w:t>德州大学</w:t>
      </w:r>
      <w:r w:rsidR="00EE2DA3">
        <w:rPr>
          <w:rFonts w:ascii="Arial Narrow" w:eastAsiaTheme="minorEastAsia" w:hAnsi="Arial Narrow" w:hint="eastAsia"/>
          <w:sz w:val="22"/>
        </w:rPr>
        <w:t>奥斯汀</w:t>
      </w:r>
      <w:r w:rsidRPr="00F7097F">
        <w:rPr>
          <w:rFonts w:ascii="Arial Narrow" w:eastAsiaTheme="minorEastAsia" w:hAnsi="Arial Narrow"/>
          <w:sz w:val="22"/>
        </w:rPr>
        <w:t>研究生申请的相关情况</w:t>
      </w:r>
      <w:r>
        <w:rPr>
          <w:rFonts w:ascii="Arial Narrow" w:eastAsiaTheme="minorEastAsia" w:hAnsi="Arial Narrow" w:hint="eastAsia"/>
          <w:sz w:val="22"/>
        </w:rPr>
        <w:t>作具体介绍。</w:t>
      </w:r>
    </w:p>
    <w:p w:rsidR="00484A1F" w:rsidRDefault="00B34D68" w:rsidP="00C533BB">
      <w:pPr>
        <w:pStyle w:val="ab"/>
        <w:spacing w:line="320" w:lineRule="exact"/>
        <w:ind w:left="420" w:firstLineChars="0" w:firstLine="0"/>
        <w:rPr>
          <w:rFonts w:ascii="Arial Narrow" w:eastAsiaTheme="minorEastAsia" w:hAnsi="Arial Narrow"/>
          <w:sz w:val="22"/>
        </w:rPr>
      </w:pPr>
      <w:r w:rsidRPr="00B34D68">
        <w:rPr>
          <w:rFonts w:ascii="Arial Narrow" w:eastAsiaTheme="minorEastAsia" w:hAnsi="Arial Narrow"/>
          <w:noProof/>
          <w:sz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1096010</wp:posOffset>
            </wp:positionH>
            <wp:positionV relativeFrom="paragraph">
              <wp:posOffset>56515</wp:posOffset>
            </wp:positionV>
            <wp:extent cx="3435350" cy="3435350"/>
            <wp:effectExtent l="0" t="0" r="0" b="0"/>
            <wp:wrapNone/>
            <wp:docPr id="1" name="图片 1" descr="D:\杂项信息\2019暑期奥斯汀项目照片\未命名_meitu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杂项信息\2019暑期奥斯汀项目照片\未命名_meitu_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0" cy="343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4A1F" w:rsidRDefault="00484A1F" w:rsidP="00C533BB">
      <w:pPr>
        <w:pStyle w:val="ab"/>
        <w:spacing w:line="320" w:lineRule="exact"/>
        <w:ind w:left="420" w:firstLineChars="0" w:firstLine="0"/>
        <w:rPr>
          <w:rFonts w:ascii="Arial Narrow" w:eastAsiaTheme="minorEastAsia" w:hAnsi="Arial Narrow"/>
          <w:sz w:val="22"/>
        </w:rPr>
      </w:pPr>
    </w:p>
    <w:p w:rsidR="00484A1F" w:rsidRDefault="00484A1F" w:rsidP="00C533BB">
      <w:pPr>
        <w:pStyle w:val="ab"/>
        <w:spacing w:line="320" w:lineRule="exact"/>
        <w:ind w:left="420" w:firstLineChars="0" w:firstLine="0"/>
        <w:rPr>
          <w:rFonts w:ascii="Arial Narrow" w:eastAsiaTheme="minorEastAsia" w:hAnsi="Arial Narrow"/>
          <w:sz w:val="22"/>
        </w:rPr>
      </w:pPr>
    </w:p>
    <w:p w:rsidR="00484A1F" w:rsidRDefault="00484A1F" w:rsidP="00C533BB">
      <w:pPr>
        <w:pStyle w:val="ab"/>
        <w:spacing w:line="320" w:lineRule="exact"/>
        <w:ind w:left="420" w:firstLineChars="0" w:firstLine="0"/>
        <w:rPr>
          <w:rFonts w:ascii="Arial Narrow" w:eastAsiaTheme="minorEastAsia" w:hAnsi="Arial Narrow"/>
          <w:sz w:val="22"/>
        </w:rPr>
      </w:pPr>
    </w:p>
    <w:p w:rsidR="00484A1F" w:rsidRDefault="00484A1F" w:rsidP="00C533BB">
      <w:pPr>
        <w:pStyle w:val="ab"/>
        <w:spacing w:line="320" w:lineRule="exact"/>
        <w:ind w:left="420" w:firstLineChars="0" w:firstLine="0"/>
        <w:rPr>
          <w:rFonts w:ascii="Arial Narrow" w:eastAsiaTheme="minorEastAsia" w:hAnsi="Arial Narrow"/>
          <w:sz w:val="22"/>
        </w:rPr>
      </w:pPr>
    </w:p>
    <w:p w:rsidR="00484A1F" w:rsidRDefault="00484A1F" w:rsidP="00C533BB">
      <w:pPr>
        <w:pStyle w:val="ab"/>
        <w:spacing w:line="320" w:lineRule="exact"/>
        <w:ind w:left="420" w:firstLineChars="0" w:firstLine="0"/>
        <w:rPr>
          <w:rFonts w:ascii="Arial Narrow" w:eastAsiaTheme="minorEastAsia" w:hAnsi="Arial Narrow"/>
          <w:sz w:val="22"/>
        </w:rPr>
      </w:pPr>
    </w:p>
    <w:p w:rsidR="00484A1F" w:rsidRDefault="00484A1F" w:rsidP="00C533BB">
      <w:pPr>
        <w:pStyle w:val="ab"/>
        <w:spacing w:line="320" w:lineRule="exact"/>
        <w:ind w:left="420" w:firstLineChars="0" w:firstLine="0"/>
        <w:rPr>
          <w:rFonts w:ascii="Arial Narrow" w:eastAsiaTheme="minorEastAsia" w:hAnsi="Arial Narrow"/>
          <w:sz w:val="22"/>
        </w:rPr>
      </w:pPr>
    </w:p>
    <w:p w:rsidR="00484A1F" w:rsidRDefault="00484A1F" w:rsidP="00C533BB">
      <w:pPr>
        <w:pStyle w:val="ab"/>
        <w:spacing w:line="320" w:lineRule="exact"/>
        <w:ind w:left="420" w:firstLineChars="0" w:firstLine="0"/>
        <w:rPr>
          <w:rFonts w:ascii="Arial Narrow" w:eastAsiaTheme="minorEastAsia" w:hAnsi="Arial Narrow"/>
          <w:sz w:val="22"/>
        </w:rPr>
      </w:pPr>
    </w:p>
    <w:p w:rsidR="00484A1F" w:rsidRDefault="00484A1F" w:rsidP="00C533BB">
      <w:pPr>
        <w:pStyle w:val="ab"/>
        <w:spacing w:line="320" w:lineRule="exact"/>
        <w:ind w:left="420" w:firstLineChars="0" w:firstLine="0"/>
        <w:rPr>
          <w:rFonts w:ascii="Arial Narrow" w:eastAsiaTheme="minorEastAsia" w:hAnsi="Arial Narrow"/>
          <w:sz w:val="22"/>
        </w:rPr>
      </w:pPr>
    </w:p>
    <w:p w:rsidR="00484A1F" w:rsidRDefault="00484A1F" w:rsidP="00C533BB">
      <w:pPr>
        <w:pStyle w:val="ab"/>
        <w:spacing w:line="320" w:lineRule="exact"/>
        <w:ind w:left="420" w:firstLineChars="0" w:firstLine="0"/>
        <w:rPr>
          <w:rFonts w:ascii="Arial Narrow" w:eastAsiaTheme="minorEastAsia" w:hAnsi="Arial Narrow"/>
          <w:sz w:val="22"/>
        </w:rPr>
      </w:pPr>
    </w:p>
    <w:p w:rsidR="00484A1F" w:rsidRDefault="00484A1F" w:rsidP="00C533BB">
      <w:pPr>
        <w:pStyle w:val="ab"/>
        <w:spacing w:line="320" w:lineRule="exact"/>
        <w:ind w:left="420" w:firstLineChars="0" w:firstLine="0"/>
        <w:rPr>
          <w:rFonts w:ascii="Arial Narrow" w:eastAsiaTheme="minorEastAsia" w:hAnsi="Arial Narrow"/>
          <w:sz w:val="22"/>
        </w:rPr>
      </w:pPr>
    </w:p>
    <w:p w:rsidR="00484A1F" w:rsidRDefault="00484A1F" w:rsidP="00C533BB">
      <w:pPr>
        <w:pStyle w:val="ab"/>
        <w:spacing w:line="320" w:lineRule="exact"/>
        <w:ind w:left="420" w:firstLineChars="0" w:firstLine="0"/>
        <w:rPr>
          <w:rFonts w:ascii="Arial Narrow" w:eastAsiaTheme="minorEastAsia" w:hAnsi="Arial Narrow"/>
          <w:sz w:val="22"/>
        </w:rPr>
      </w:pPr>
    </w:p>
    <w:p w:rsidR="00484A1F" w:rsidRDefault="00484A1F" w:rsidP="00C533BB">
      <w:pPr>
        <w:pStyle w:val="ab"/>
        <w:spacing w:line="320" w:lineRule="exact"/>
        <w:ind w:left="420" w:firstLineChars="0" w:firstLine="0"/>
        <w:rPr>
          <w:rFonts w:ascii="Arial Narrow" w:eastAsiaTheme="minorEastAsia" w:hAnsi="Arial Narrow"/>
          <w:sz w:val="22"/>
        </w:rPr>
      </w:pPr>
    </w:p>
    <w:p w:rsidR="00484A1F" w:rsidRDefault="00484A1F" w:rsidP="00C533BB">
      <w:pPr>
        <w:pStyle w:val="ab"/>
        <w:spacing w:line="320" w:lineRule="exact"/>
        <w:ind w:left="420" w:firstLineChars="0" w:firstLine="0"/>
        <w:rPr>
          <w:rFonts w:ascii="Arial Narrow" w:eastAsiaTheme="minorEastAsia" w:hAnsi="Arial Narrow"/>
          <w:sz w:val="22"/>
        </w:rPr>
      </w:pPr>
    </w:p>
    <w:p w:rsidR="00484A1F" w:rsidRDefault="00484A1F" w:rsidP="00C533BB">
      <w:pPr>
        <w:pStyle w:val="ab"/>
        <w:spacing w:line="320" w:lineRule="exact"/>
        <w:ind w:left="420" w:firstLineChars="0" w:firstLine="0"/>
        <w:rPr>
          <w:rFonts w:ascii="Arial Narrow" w:eastAsiaTheme="minorEastAsia" w:hAnsi="Arial Narrow"/>
          <w:sz w:val="22"/>
        </w:rPr>
      </w:pPr>
    </w:p>
    <w:p w:rsidR="00484A1F" w:rsidRDefault="00484A1F" w:rsidP="00C533BB">
      <w:pPr>
        <w:pStyle w:val="ab"/>
        <w:spacing w:line="320" w:lineRule="exact"/>
        <w:ind w:left="420" w:firstLineChars="0" w:firstLine="0"/>
        <w:rPr>
          <w:rFonts w:ascii="Arial Narrow" w:eastAsiaTheme="minorEastAsia" w:hAnsi="Arial Narrow"/>
          <w:sz w:val="22"/>
        </w:rPr>
      </w:pPr>
    </w:p>
    <w:p w:rsidR="00484A1F" w:rsidRPr="00BC7759" w:rsidRDefault="00484A1F" w:rsidP="00BC7759">
      <w:pPr>
        <w:spacing w:line="320" w:lineRule="exact"/>
        <w:rPr>
          <w:rFonts w:ascii="Arial Narrow" w:hAnsi="Arial Narrow"/>
          <w:sz w:val="22"/>
        </w:rPr>
      </w:pPr>
    </w:p>
    <w:p w:rsidR="00C533BB" w:rsidRPr="00F7097F" w:rsidRDefault="00E6766C" w:rsidP="00E16C65">
      <w:pPr>
        <w:pStyle w:val="ab"/>
        <w:numPr>
          <w:ilvl w:val="0"/>
          <w:numId w:val="15"/>
        </w:numPr>
        <w:spacing w:beforeLines="100" w:before="326" w:line="380" w:lineRule="exact"/>
        <w:ind w:firstLineChars="0"/>
        <w:rPr>
          <w:rFonts w:ascii="Arial Narrow" w:eastAsiaTheme="minorEastAsia" w:hAnsi="Arial Narrow"/>
          <w:b/>
          <w:sz w:val="22"/>
        </w:rPr>
      </w:pPr>
      <w:r>
        <w:rPr>
          <w:rFonts w:ascii="Arial Narrow" w:eastAsiaTheme="minorEastAsia" w:hAnsi="Arial Narrow" w:hint="eastAsia"/>
          <w:b/>
          <w:sz w:val="22"/>
        </w:rPr>
        <w:t>目标群体</w:t>
      </w:r>
    </w:p>
    <w:p w:rsidR="00C533BB" w:rsidRPr="00577A46" w:rsidRDefault="00C533BB" w:rsidP="00BC7759">
      <w:pPr>
        <w:pStyle w:val="ab"/>
        <w:spacing w:line="320" w:lineRule="exact"/>
        <w:ind w:left="420" w:firstLineChars="0" w:firstLine="0"/>
        <w:rPr>
          <w:rFonts w:ascii="Arial Narrow" w:eastAsiaTheme="minorEastAsia" w:hAnsi="Arial Narrow"/>
          <w:sz w:val="22"/>
        </w:rPr>
      </w:pPr>
      <w:r w:rsidRPr="00F7097F">
        <w:rPr>
          <w:rFonts w:ascii="Arial Narrow" w:eastAsiaTheme="minorEastAsia" w:hAnsi="Arial Narrow"/>
          <w:sz w:val="22"/>
        </w:rPr>
        <w:t>软件工程方向：计算机、信息</w:t>
      </w:r>
      <w:r w:rsidR="008D2E2E">
        <w:rPr>
          <w:rFonts w:ascii="Arial Narrow" w:eastAsiaTheme="minorEastAsia" w:hAnsi="Arial Narrow" w:hint="eastAsia"/>
          <w:sz w:val="22"/>
        </w:rPr>
        <w:t>、</w:t>
      </w:r>
      <w:r w:rsidR="008D2E2E" w:rsidRPr="00F7097F">
        <w:rPr>
          <w:rFonts w:ascii="Arial Narrow" w:eastAsiaTheme="minorEastAsia" w:hAnsi="Arial Narrow"/>
          <w:sz w:val="22"/>
        </w:rPr>
        <w:t>软件</w:t>
      </w:r>
      <w:r w:rsidRPr="00F7097F">
        <w:rPr>
          <w:rFonts w:ascii="Arial Narrow" w:eastAsiaTheme="minorEastAsia" w:hAnsi="Arial Narrow"/>
          <w:sz w:val="22"/>
        </w:rPr>
        <w:t>等相关专业的</w:t>
      </w:r>
      <w:r w:rsidR="00860665">
        <w:rPr>
          <w:rFonts w:ascii="Arial Narrow" w:eastAsiaTheme="minorEastAsia" w:hAnsi="Arial Narrow" w:hint="eastAsia"/>
          <w:sz w:val="22"/>
        </w:rPr>
        <w:t>本科生及研究生</w:t>
      </w:r>
      <w:r w:rsidR="007300CE">
        <w:rPr>
          <w:rFonts w:ascii="Arial Narrow" w:eastAsiaTheme="minorEastAsia" w:hAnsi="Arial Narrow" w:hint="eastAsia"/>
          <w:sz w:val="22"/>
        </w:rPr>
        <w:t>。</w:t>
      </w:r>
    </w:p>
    <w:p w:rsidR="00C533BB" w:rsidRPr="00F7097F" w:rsidRDefault="00C533BB" w:rsidP="00E16C65">
      <w:pPr>
        <w:pStyle w:val="ab"/>
        <w:numPr>
          <w:ilvl w:val="0"/>
          <w:numId w:val="15"/>
        </w:numPr>
        <w:spacing w:beforeLines="100" w:before="326" w:line="320" w:lineRule="exact"/>
        <w:ind w:left="420" w:firstLineChars="0" w:hanging="420"/>
        <w:rPr>
          <w:rFonts w:ascii="Arial Narrow" w:eastAsiaTheme="minorEastAsia" w:hAnsi="Arial Narrow"/>
          <w:b/>
          <w:sz w:val="22"/>
        </w:rPr>
      </w:pPr>
      <w:r w:rsidRPr="00F7097F">
        <w:rPr>
          <w:rFonts w:ascii="Arial Narrow" w:eastAsiaTheme="minorEastAsia" w:hAnsi="Arial Narrow"/>
          <w:b/>
          <w:sz w:val="22"/>
        </w:rPr>
        <w:t>德克萨斯大学奥斯汀分校</w:t>
      </w:r>
    </w:p>
    <w:p w:rsidR="00C533BB" w:rsidRPr="00577A46" w:rsidRDefault="00C533BB" w:rsidP="00C533BB">
      <w:pPr>
        <w:pStyle w:val="ab"/>
        <w:spacing w:afterLines="50" w:after="163" w:line="320" w:lineRule="exact"/>
        <w:ind w:left="420" w:firstLineChars="0" w:firstLine="0"/>
        <w:rPr>
          <w:rFonts w:ascii="Arial Narrow" w:eastAsiaTheme="minorEastAsia" w:hAnsi="Arial Narrow"/>
          <w:sz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81915</wp:posOffset>
            </wp:positionV>
            <wp:extent cx="1302385" cy="1302385"/>
            <wp:effectExtent l="0" t="0" r="0" b="0"/>
            <wp:wrapSquare wrapText="bothSides"/>
            <wp:docPr id="6" name="图片 6" descr="UTAusti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TAustin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385" cy="1302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097F">
        <w:rPr>
          <w:rFonts w:ascii="Arial Narrow" w:eastAsiaTheme="minorEastAsia" w:hAnsi="Arial Narrow"/>
          <w:sz w:val="22"/>
        </w:rPr>
        <w:t>德克萨斯大学奥斯汀分校（</w:t>
      </w:r>
      <w:r w:rsidRPr="00F7097F">
        <w:rPr>
          <w:rFonts w:ascii="Arial Narrow" w:eastAsiaTheme="minorEastAsia" w:hAnsi="Arial Narrow"/>
          <w:sz w:val="22"/>
        </w:rPr>
        <w:t>University of Texas at Austin</w:t>
      </w:r>
      <w:r w:rsidRPr="00F7097F">
        <w:rPr>
          <w:rFonts w:ascii="Arial Narrow" w:eastAsiaTheme="minorEastAsia" w:hAnsi="Arial Narrow"/>
          <w:sz w:val="22"/>
        </w:rPr>
        <w:t>），简称</w:t>
      </w:r>
      <w:r w:rsidRPr="00F7097F">
        <w:rPr>
          <w:rFonts w:ascii="Arial Narrow" w:eastAsiaTheme="minorEastAsia" w:hAnsi="Arial Narrow"/>
          <w:sz w:val="22"/>
        </w:rPr>
        <w:t>UT-Austin</w:t>
      </w:r>
      <w:r w:rsidRPr="00F7097F">
        <w:rPr>
          <w:rFonts w:ascii="Arial Narrow" w:eastAsiaTheme="minorEastAsia" w:hAnsi="Arial Narrow"/>
          <w:sz w:val="22"/>
        </w:rPr>
        <w:t>），成立于</w:t>
      </w:r>
      <w:r w:rsidRPr="00F7097F">
        <w:rPr>
          <w:rFonts w:ascii="Arial Narrow" w:eastAsiaTheme="minorEastAsia" w:hAnsi="Arial Narrow"/>
          <w:sz w:val="22"/>
        </w:rPr>
        <w:t>1883</w:t>
      </w:r>
      <w:r w:rsidRPr="00F7097F">
        <w:rPr>
          <w:rFonts w:ascii="Arial Narrow" w:eastAsiaTheme="minorEastAsia" w:hAnsi="Arial Narrow"/>
          <w:sz w:val="22"/>
        </w:rPr>
        <w:t>年，是一所世界顶尖的公立研究型大学，是北美顶尖大学联盟美国大学协会（</w:t>
      </w:r>
      <w:r w:rsidRPr="00F7097F">
        <w:rPr>
          <w:rFonts w:ascii="Arial Narrow" w:eastAsiaTheme="minorEastAsia" w:hAnsi="Arial Narrow"/>
          <w:sz w:val="22"/>
        </w:rPr>
        <w:t>AAU</w:t>
      </w:r>
      <w:r w:rsidRPr="00F7097F">
        <w:rPr>
          <w:rFonts w:ascii="Arial Narrow" w:eastAsiaTheme="minorEastAsia" w:hAnsi="Arial Narrow"/>
          <w:sz w:val="22"/>
        </w:rPr>
        <w:t>）的成员，美国最负盛名的</w:t>
      </w:r>
      <w:r w:rsidRPr="00F7097F">
        <w:rPr>
          <w:rFonts w:ascii="Arial Narrow" w:eastAsiaTheme="minorEastAsia" w:hAnsi="Arial Narrow"/>
          <w:sz w:val="22"/>
        </w:rPr>
        <w:t>“</w:t>
      </w:r>
      <w:r w:rsidRPr="00F7097F">
        <w:rPr>
          <w:rFonts w:ascii="Arial Narrow" w:eastAsiaTheme="minorEastAsia" w:hAnsi="Arial Narrow"/>
          <w:sz w:val="22"/>
        </w:rPr>
        <w:t>公立常春藤（</w:t>
      </w:r>
      <w:r w:rsidRPr="00F7097F">
        <w:rPr>
          <w:rFonts w:ascii="Arial Narrow" w:eastAsiaTheme="minorEastAsia" w:hAnsi="Arial Narrow"/>
          <w:sz w:val="22"/>
        </w:rPr>
        <w:t>Public Ivy</w:t>
      </w:r>
      <w:r w:rsidRPr="00F7097F">
        <w:rPr>
          <w:rFonts w:ascii="Arial Narrow" w:eastAsiaTheme="minorEastAsia" w:hAnsi="Arial Narrow"/>
          <w:sz w:val="22"/>
        </w:rPr>
        <w:t>）</w:t>
      </w:r>
      <w:r w:rsidRPr="00F7097F">
        <w:rPr>
          <w:rFonts w:ascii="Arial Narrow" w:eastAsiaTheme="minorEastAsia" w:hAnsi="Arial Narrow"/>
          <w:sz w:val="22"/>
        </w:rPr>
        <w:t>”</w:t>
      </w:r>
      <w:r w:rsidRPr="00F7097F">
        <w:rPr>
          <w:rFonts w:ascii="Arial Narrow" w:eastAsiaTheme="minorEastAsia" w:hAnsi="Arial Narrow"/>
          <w:sz w:val="22"/>
        </w:rPr>
        <w:t>院校之一，是德克萨斯大学系统中的旗舰校区，也是德克萨斯州境内最顶尖的高等学府之一，坐落在德克萨斯州的首府奥斯汀市区。</w:t>
      </w:r>
    </w:p>
    <w:p w:rsidR="00C533BB" w:rsidRPr="00577A46" w:rsidRDefault="00C533BB" w:rsidP="00C533BB">
      <w:pPr>
        <w:pStyle w:val="ab"/>
        <w:spacing w:afterLines="50" w:after="163" w:line="320" w:lineRule="exact"/>
        <w:ind w:left="420" w:firstLineChars="0" w:firstLine="0"/>
        <w:rPr>
          <w:rFonts w:ascii="Arial Narrow" w:eastAsiaTheme="minorEastAsia" w:hAnsi="Arial Narrow"/>
          <w:sz w:val="22"/>
        </w:rPr>
      </w:pPr>
      <w:r w:rsidRPr="00F7097F">
        <w:rPr>
          <w:rFonts w:ascii="Arial Narrow" w:eastAsiaTheme="minorEastAsia" w:hAnsi="Arial Narrow"/>
          <w:sz w:val="22"/>
        </w:rPr>
        <w:t>德克萨斯大学奥斯汀分校共设有</w:t>
      </w:r>
      <w:r w:rsidRPr="00F7097F">
        <w:rPr>
          <w:rFonts w:ascii="Arial Narrow" w:eastAsiaTheme="minorEastAsia" w:hAnsi="Arial Narrow"/>
          <w:sz w:val="22"/>
        </w:rPr>
        <w:t>18</w:t>
      </w:r>
      <w:r w:rsidRPr="00F7097F">
        <w:rPr>
          <w:rFonts w:ascii="Arial Narrow" w:eastAsiaTheme="minorEastAsia" w:hAnsi="Arial Narrow"/>
          <w:sz w:val="22"/>
        </w:rPr>
        <w:t>个学院，提供</w:t>
      </w:r>
      <w:r w:rsidRPr="00F7097F">
        <w:rPr>
          <w:rFonts w:ascii="Arial Narrow" w:eastAsiaTheme="minorEastAsia" w:hAnsi="Arial Narrow"/>
          <w:sz w:val="22"/>
        </w:rPr>
        <w:t>135</w:t>
      </w:r>
      <w:r w:rsidRPr="00F7097F">
        <w:rPr>
          <w:rFonts w:ascii="Arial Narrow" w:eastAsiaTheme="minorEastAsia" w:hAnsi="Arial Narrow"/>
          <w:sz w:val="22"/>
        </w:rPr>
        <w:t>个专业的学位课程，其中属商科和工程学专业最为强势。工程学方面，</w:t>
      </w:r>
      <w:r w:rsidRPr="00F7097F">
        <w:rPr>
          <w:rFonts w:ascii="Arial Narrow" w:eastAsiaTheme="minorEastAsia" w:hAnsi="Arial Narrow"/>
          <w:sz w:val="22"/>
        </w:rPr>
        <w:t>UT-Austin</w:t>
      </w:r>
      <w:r w:rsidRPr="00F7097F">
        <w:rPr>
          <w:rFonts w:ascii="Arial Narrow" w:eastAsiaTheme="minorEastAsia" w:hAnsi="Arial Narrow"/>
          <w:sz w:val="22"/>
        </w:rPr>
        <w:t>所有的本科工程学专业全部至少排名美国</w:t>
      </w:r>
      <w:r w:rsidRPr="00F7097F">
        <w:rPr>
          <w:rFonts w:ascii="Arial Narrow" w:eastAsiaTheme="minorEastAsia" w:hAnsi="Arial Narrow"/>
          <w:sz w:val="22"/>
        </w:rPr>
        <w:t>Top20</w:t>
      </w:r>
      <w:r w:rsidRPr="00F7097F">
        <w:rPr>
          <w:rFonts w:ascii="Arial Narrow" w:eastAsiaTheme="minorEastAsia" w:hAnsi="Arial Narrow"/>
          <w:sz w:val="22"/>
        </w:rPr>
        <w:t>，其中很多属于全美</w:t>
      </w:r>
      <w:r w:rsidRPr="00F7097F">
        <w:rPr>
          <w:rFonts w:ascii="Arial Narrow" w:eastAsiaTheme="minorEastAsia" w:hAnsi="Arial Narrow"/>
          <w:sz w:val="22"/>
        </w:rPr>
        <w:t>10</w:t>
      </w:r>
      <w:r w:rsidRPr="00F7097F">
        <w:rPr>
          <w:rFonts w:ascii="Arial Narrow" w:eastAsiaTheme="minorEastAsia" w:hAnsi="Arial Narrow"/>
          <w:sz w:val="22"/>
        </w:rPr>
        <w:t>强的行列。在《美国新闻与世界报道》（</w:t>
      </w:r>
      <w:proofErr w:type="spellStart"/>
      <w:r w:rsidRPr="00F7097F">
        <w:rPr>
          <w:rFonts w:ascii="Arial Narrow" w:eastAsiaTheme="minorEastAsia" w:hAnsi="Arial Narrow"/>
          <w:sz w:val="22"/>
        </w:rPr>
        <w:t>U.S.News</w:t>
      </w:r>
      <w:proofErr w:type="spellEnd"/>
      <w:r w:rsidRPr="00F7097F">
        <w:rPr>
          <w:rFonts w:ascii="Arial Narrow" w:eastAsiaTheme="minorEastAsia" w:hAnsi="Arial Narrow"/>
          <w:sz w:val="22"/>
        </w:rPr>
        <w:t>）美国大学排名中，学校的教育学院高居全美第</w:t>
      </w:r>
      <w:r w:rsidRPr="00F7097F">
        <w:rPr>
          <w:rFonts w:ascii="Arial Narrow" w:eastAsiaTheme="minorEastAsia" w:hAnsi="Arial Narrow"/>
          <w:sz w:val="22"/>
        </w:rPr>
        <w:t>3</w:t>
      </w:r>
      <w:r w:rsidRPr="00F7097F">
        <w:rPr>
          <w:rFonts w:ascii="Arial Narrow" w:eastAsiaTheme="minorEastAsia" w:hAnsi="Arial Narrow"/>
          <w:sz w:val="22"/>
        </w:rPr>
        <w:t>，工程学院位列全美第</w:t>
      </w:r>
      <w:r w:rsidRPr="00F7097F">
        <w:rPr>
          <w:rFonts w:ascii="Arial Narrow" w:eastAsiaTheme="minorEastAsia" w:hAnsi="Arial Narrow"/>
          <w:sz w:val="22"/>
        </w:rPr>
        <w:t>8</w:t>
      </w:r>
      <w:r w:rsidRPr="00F7097F">
        <w:rPr>
          <w:rFonts w:ascii="Arial Narrow" w:eastAsiaTheme="minorEastAsia" w:hAnsi="Arial Narrow"/>
          <w:sz w:val="22"/>
        </w:rPr>
        <w:t>，法学院和商学院分别位列全美第</w:t>
      </w:r>
      <w:r w:rsidRPr="00F7097F">
        <w:rPr>
          <w:rFonts w:ascii="Arial Narrow" w:eastAsiaTheme="minorEastAsia" w:hAnsi="Arial Narrow"/>
          <w:sz w:val="22"/>
        </w:rPr>
        <w:t>16</w:t>
      </w:r>
      <w:r w:rsidRPr="00F7097F">
        <w:rPr>
          <w:rFonts w:ascii="Arial Narrow" w:eastAsiaTheme="minorEastAsia" w:hAnsi="Arial Narrow"/>
          <w:sz w:val="22"/>
        </w:rPr>
        <w:t>和</w:t>
      </w:r>
      <w:r w:rsidRPr="00F7097F">
        <w:rPr>
          <w:rFonts w:ascii="Arial Narrow" w:eastAsiaTheme="minorEastAsia" w:hAnsi="Arial Narrow"/>
          <w:sz w:val="22"/>
        </w:rPr>
        <w:t>17</w:t>
      </w:r>
      <w:r w:rsidRPr="00F7097F">
        <w:rPr>
          <w:rFonts w:ascii="Arial Narrow" w:eastAsiaTheme="minorEastAsia" w:hAnsi="Arial Narrow"/>
          <w:sz w:val="22"/>
        </w:rPr>
        <w:t>。计算机科学和计算机工程专业为全美第</w:t>
      </w:r>
      <w:r w:rsidRPr="00F7097F">
        <w:rPr>
          <w:rFonts w:ascii="Arial Narrow" w:eastAsiaTheme="minorEastAsia" w:hAnsi="Arial Narrow"/>
          <w:sz w:val="22"/>
        </w:rPr>
        <w:t>10</w:t>
      </w:r>
      <w:r w:rsidRPr="00F7097F">
        <w:rPr>
          <w:rFonts w:ascii="Arial Narrow" w:eastAsiaTheme="minorEastAsia" w:hAnsi="Arial Narrow"/>
          <w:sz w:val="22"/>
        </w:rPr>
        <w:t>。</w:t>
      </w:r>
    </w:p>
    <w:p w:rsidR="00C533BB" w:rsidRPr="00F7097F" w:rsidRDefault="00C533BB" w:rsidP="00E16C65">
      <w:pPr>
        <w:pStyle w:val="ab"/>
        <w:numPr>
          <w:ilvl w:val="0"/>
          <w:numId w:val="15"/>
        </w:numPr>
        <w:spacing w:beforeLines="100" w:before="326" w:line="380" w:lineRule="exact"/>
        <w:ind w:firstLineChars="0"/>
        <w:rPr>
          <w:rFonts w:ascii="Arial Narrow" w:eastAsiaTheme="minorEastAsia" w:hAnsi="Arial Narrow"/>
          <w:b/>
          <w:sz w:val="22"/>
        </w:rPr>
      </w:pPr>
      <w:r w:rsidRPr="00F7097F">
        <w:rPr>
          <w:rFonts w:ascii="Arial Narrow" w:eastAsiaTheme="minorEastAsia" w:hAnsi="Arial Narrow"/>
          <w:b/>
          <w:sz w:val="22"/>
        </w:rPr>
        <w:lastRenderedPageBreak/>
        <w:t>项目特点</w:t>
      </w:r>
    </w:p>
    <w:p w:rsidR="00C533BB" w:rsidRPr="00F7097F" w:rsidRDefault="00C533BB" w:rsidP="001B0E89">
      <w:pPr>
        <w:pStyle w:val="ab"/>
        <w:numPr>
          <w:ilvl w:val="1"/>
          <w:numId w:val="3"/>
        </w:numPr>
        <w:spacing w:line="320" w:lineRule="exact"/>
        <w:ind w:leftChars="177" w:left="707" w:hangingChars="128" w:hanging="282"/>
        <w:rPr>
          <w:rFonts w:ascii="Arial Narrow" w:eastAsiaTheme="minorEastAsia" w:hAnsi="Arial Narrow"/>
          <w:sz w:val="22"/>
        </w:rPr>
      </w:pPr>
      <w:r>
        <w:rPr>
          <w:rFonts w:ascii="Arial Narrow" w:eastAsiaTheme="minorEastAsia" w:hAnsi="Arial Narrow"/>
          <w:sz w:val="22"/>
        </w:rPr>
        <w:t>排名极高：德州大学奥斯</w:t>
      </w:r>
      <w:r>
        <w:rPr>
          <w:rFonts w:ascii="Arial Narrow" w:eastAsiaTheme="minorEastAsia" w:hAnsi="Arial Narrow" w:hint="eastAsia"/>
          <w:sz w:val="22"/>
        </w:rPr>
        <w:t>汀</w:t>
      </w:r>
      <w:r w:rsidRPr="00F7097F">
        <w:rPr>
          <w:rFonts w:ascii="Arial Narrow" w:eastAsiaTheme="minorEastAsia" w:hAnsi="Arial Narrow"/>
          <w:sz w:val="22"/>
        </w:rPr>
        <w:t>分校是美国公立常春藤高校之一，其计算机科学及计算机工程专业在全美排名第</w:t>
      </w:r>
      <w:r w:rsidRPr="00F7097F">
        <w:rPr>
          <w:rFonts w:ascii="Arial Narrow" w:eastAsiaTheme="minorEastAsia" w:hAnsi="Arial Narrow"/>
          <w:sz w:val="22"/>
        </w:rPr>
        <w:t>10</w:t>
      </w:r>
      <w:r w:rsidRPr="00F7097F">
        <w:rPr>
          <w:rFonts w:ascii="Arial Narrow" w:eastAsiaTheme="minorEastAsia" w:hAnsi="Arial Narrow"/>
          <w:sz w:val="22"/>
        </w:rPr>
        <w:t>。</w:t>
      </w:r>
    </w:p>
    <w:p w:rsidR="00C533BB" w:rsidRPr="00F7097F" w:rsidRDefault="00C533BB" w:rsidP="001B0E89">
      <w:pPr>
        <w:pStyle w:val="ab"/>
        <w:numPr>
          <w:ilvl w:val="1"/>
          <w:numId w:val="3"/>
        </w:numPr>
        <w:spacing w:line="320" w:lineRule="exact"/>
        <w:ind w:leftChars="177" w:left="707" w:hangingChars="128" w:hanging="282"/>
        <w:rPr>
          <w:rFonts w:ascii="Arial Narrow" w:eastAsiaTheme="minorEastAsia" w:hAnsi="Arial Narrow"/>
          <w:sz w:val="22"/>
        </w:rPr>
      </w:pPr>
      <w:r w:rsidRPr="00F7097F">
        <w:rPr>
          <w:rFonts w:ascii="Arial Narrow" w:eastAsiaTheme="minorEastAsia" w:hAnsi="Arial Narrow"/>
          <w:sz w:val="22"/>
        </w:rPr>
        <w:t>项目</w:t>
      </w:r>
      <w:r>
        <w:rPr>
          <w:rFonts w:ascii="Arial Narrow" w:eastAsiaTheme="minorEastAsia" w:hAnsi="Arial Narrow"/>
          <w:sz w:val="22"/>
        </w:rPr>
        <w:t>在暑假进行</w:t>
      </w:r>
      <w:r>
        <w:rPr>
          <w:rFonts w:ascii="Arial Narrow" w:eastAsiaTheme="minorEastAsia" w:hAnsi="Arial Narrow" w:hint="eastAsia"/>
          <w:sz w:val="22"/>
        </w:rPr>
        <w:t>：</w:t>
      </w:r>
      <w:r w:rsidRPr="00F7097F">
        <w:rPr>
          <w:rFonts w:ascii="Arial Narrow" w:eastAsiaTheme="minorEastAsia" w:hAnsi="Arial Narrow"/>
          <w:sz w:val="22"/>
        </w:rPr>
        <w:t>不影响学生在中国大学正常学期</w:t>
      </w:r>
      <w:proofErr w:type="gramStart"/>
      <w:r w:rsidRPr="00F7097F">
        <w:rPr>
          <w:rFonts w:ascii="Arial Narrow" w:eastAsiaTheme="minorEastAsia" w:hAnsi="Arial Narrow"/>
          <w:sz w:val="22"/>
        </w:rPr>
        <w:t>内教学</w:t>
      </w:r>
      <w:proofErr w:type="gramEnd"/>
      <w:r w:rsidRPr="00F7097F">
        <w:rPr>
          <w:rFonts w:ascii="Arial Narrow" w:eastAsiaTheme="minorEastAsia" w:hAnsi="Arial Narrow"/>
          <w:sz w:val="22"/>
        </w:rPr>
        <w:t>的正常进行。</w:t>
      </w:r>
    </w:p>
    <w:p w:rsidR="00C533BB" w:rsidRPr="00F7097F" w:rsidRDefault="0050214E" w:rsidP="001B0E89">
      <w:pPr>
        <w:pStyle w:val="ab"/>
        <w:numPr>
          <w:ilvl w:val="1"/>
          <w:numId w:val="3"/>
        </w:numPr>
        <w:spacing w:line="320" w:lineRule="exact"/>
        <w:ind w:leftChars="177" w:left="707" w:hangingChars="128" w:hanging="282"/>
        <w:rPr>
          <w:rFonts w:ascii="Arial Narrow" w:eastAsiaTheme="minorEastAsia" w:hAnsi="Arial Narrow"/>
          <w:sz w:val="22"/>
        </w:rPr>
      </w:pPr>
      <w:r>
        <w:rPr>
          <w:rFonts w:ascii="Arial Narrow" w:eastAsiaTheme="minorEastAsia" w:hAnsi="Arial Narrow"/>
          <w:sz w:val="22"/>
        </w:rPr>
        <w:t>项目的英文入门要求</w:t>
      </w:r>
      <w:r>
        <w:rPr>
          <w:rFonts w:ascii="Arial Narrow" w:eastAsiaTheme="minorEastAsia" w:hAnsi="Arial Narrow" w:hint="eastAsia"/>
          <w:sz w:val="22"/>
        </w:rPr>
        <w:t>比较容易达到</w:t>
      </w:r>
      <w:r w:rsidR="00C533BB">
        <w:rPr>
          <w:rFonts w:ascii="Arial Narrow" w:eastAsiaTheme="minorEastAsia" w:hAnsi="Arial Narrow" w:hint="eastAsia"/>
          <w:sz w:val="22"/>
        </w:rPr>
        <w:t>：</w:t>
      </w:r>
      <w:r w:rsidR="00C533BB" w:rsidRPr="00F7097F">
        <w:rPr>
          <w:rFonts w:ascii="Arial Narrow" w:eastAsiaTheme="minorEastAsia" w:hAnsi="Arial Narrow"/>
          <w:sz w:val="22"/>
        </w:rPr>
        <w:t>学生无需参加托福</w:t>
      </w:r>
      <w:proofErr w:type="gramStart"/>
      <w:r w:rsidR="00C533BB" w:rsidRPr="00F7097F">
        <w:rPr>
          <w:rFonts w:ascii="Arial Narrow" w:eastAsiaTheme="minorEastAsia" w:hAnsi="Arial Narrow"/>
          <w:sz w:val="22"/>
        </w:rPr>
        <w:t>或雅思</w:t>
      </w:r>
      <w:proofErr w:type="gramEnd"/>
      <w:r w:rsidR="00C533BB" w:rsidRPr="00F7097F">
        <w:rPr>
          <w:rFonts w:ascii="Arial Narrow" w:eastAsiaTheme="minorEastAsia" w:hAnsi="Arial Narrow"/>
          <w:sz w:val="22"/>
        </w:rPr>
        <w:t>英语考试。</w:t>
      </w:r>
    </w:p>
    <w:p w:rsidR="00C533BB" w:rsidRPr="00F7097F" w:rsidRDefault="00C533BB" w:rsidP="001B0E89">
      <w:pPr>
        <w:pStyle w:val="ab"/>
        <w:numPr>
          <w:ilvl w:val="1"/>
          <w:numId w:val="3"/>
        </w:numPr>
        <w:spacing w:line="320" w:lineRule="exact"/>
        <w:ind w:leftChars="177" w:left="707" w:hangingChars="128" w:hanging="282"/>
        <w:rPr>
          <w:rFonts w:ascii="Arial Narrow" w:eastAsiaTheme="minorEastAsia" w:hAnsi="Arial Narrow"/>
          <w:sz w:val="22"/>
        </w:rPr>
      </w:pPr>
      <w:r>
        <w:rPr>
          <w:rFonts w:ascii="Arial Narrow" w:eastAsiaTheme="minorEastAsia" w:hAnsi="Arial Narrow"/>
          <w:sz w:val="22"/>
        </w:rPr>
        <w:t>项目安全</w:t>
      </w:r>
      <w:r>
        <w:rPr>
          <w:rFonts w:ascii="Arial Narrow" w:eastAsiaTheme="minorEastAsia" w:hAnsi="Arial Narrow" w:hint="eastAsia"/>
          <w:sz w:val="22"/>
        </w:rPr>
        <w:t>：</w:t>
      </w:r>
      <w:r w:rsidRPr="00F7097F">
        <w:rPr>
          <w:rFonts w:ascii="Arial Narrow" w:eastAsiaTheme="minorEastAsia" w:hAnsi="Arial Narrow"/>
          <w:sz w:val="22"/>
        </w:rPr>
        <w:t>项目整个</w:t>
      </w:r>
      <w:r>
        <w:rPr>
          <w:rFonts w:ascii="Arial Narrow" w:eastAsiaTheme="minorEastAsia" w:hAnsi="Arial Narrow"/>
          <w:sz w:val="22"/>
        </w:rPr>
        <w:t>活动包括上课、讲座、社区活动、参观、访问等全部由德州大学奥斯</w:t>
      </w:r>
      <w:r>
        <w:rPr>
          <w:rFonts w:ascii="Arial Narrow" w:eastAsiaTheme="minorEastAsia" w:hAnsi="Arial Narrow" w:hint="eastAsia"/>
          <w:sz w:val="22"/>
        </w:rPr>
        <w:t>汀</w:t>
      </w:r>
      <w:r w:rsidRPr="00F7097F">
        <w:rPr>
          <w:rFonts w:ascii="Arial Narrow" w:eastAsiaTheme="minorEastAsia" w:hAnsi="Arial Narrow"/>
          <w:sz w:val="22"/>
        </w:rPr>
        <w:t>分校安排组织。项目管理完善、安全性高。</w:t>
      </w:r>
    </w:p>
    <w:p w:rsidR="00C533BB" w:rsidRDefault="00C533BB" w:rsidP="006D0A1D">
      <w:pPr>
        <w:pStyle w:val="ab"/>
        <w:numPr>
          <w:ilvl w:val="1"/>
          <w:numId w:val="3"/>
        </w:numPr>
        <w:spacing w:line="320" w:lineRule="exact"/>
        <w:ind w:leftChars="177" w:left="707" w:hangingChars="128" w:hanging="282"/>
        <w:rPr>
          <w:rFonts w:ascii="Arial Narrow" w:eastAsiaTheme="minorEastAsia" w:hAnsi="Arial Narrow"/>
          <w:sz w:val="22"/>
        </w:rPr>
      </w:pPr>
      <w:r>
        <w:rPr>
          <w:rFonts w:ascii="Arial Narrow" w:eastAsiaTheme="minorEastAsia" w:hAnsi="Arial Narrow"/>
          <w:sz w:val="22"/>
        </w:rPr>
        <w:t>学生能够获得德州奥斯</w:t>
      </w:r>
      <w:r>
        <w:rPr>
          <w:rFonts w:ascii="Arial Narrow" w:eastAsiaTheme="minorEastAsia" w:hAnsi="Arial Narrow" w:hint="eastAsia"/>
          <w:sz w:val="22"/>
        </w:rPr>
        <w:t>汀</w:t>
      </w:r>
      <w:r w:rsidRPr="00F7097F">
        <w:rPr>
          <w:rFonts w:ascii="Arial Narrow" w:eastAsiaTheme="minorEastAsia" w:hAnsi="Arial Narrow"/>
          <w:sz w:val="22"/>
        </w:rPr>
        <w:t>分</w:t>
      </w:r>
      <w:r w:rsidRPr="00BB098A">
        <w:rPr>
          <w:rFonts w:ascii="Arial Narrow" w:eastAsiaTheme="minorEastAsia" w:hAnsi="Arial Narrow"/>
          <w:sz w:val="22"/>
        </w:rPr>
        <w:t>校的项目证书、成绩单。</w:t>
      </w:r>
    </w:p>
    <w:p w:rsidR="003512B8" w:rsidRPr="006D0A1D" w:rsidRDefault="003512B8" w:rsidP="006D0A1D">
      <w:pPr>
        <w:pStyle w:val="ab"/>
        <w:numPr>
          <w:ilvl w:val="1"/>
          <w:numId w:val="3"/>
        </w:numPr>
        <w:spacing w:line="320" w:lineRule="exact"/>
        <w:ind w:leftChars="177" w:left="707" w:hangingChars="128" w:hanging="282"/>
        <w:rPr>
          <w:rFonts w:ascii="Arial Narrow" w:eastAsiaTheme="minorEastAsia" w:hAnsi="Arial Narrow"/>
          <w:sz w:val="22"/>
        </w:rPr>
      </w:pPr>
      <w:r>
        <w:rPr>
          <w:rFonts w:ascii="Arial Narrow" w:eastAsiaTheme="minorEastAsia" w:hAnsi="Arial Narrow" w:hint="eastAsia"/>
          <w:sz w:val="22"/>
        </w:rPr>
        <w:t>项目住宿为校属学生公寓，设备先进，包含每日三餐用餐，设有洗衣机烘干机等设备。</w:t>
      </w:r>
    </w:p>
    <w:p w:rsidR="00C533BB" w:rsidRPr="00F7097F" w:rsidRDefault="00C533BB" w:rsidP="00E16C65">
      <w:pPr>
        <w:pStyle w:val="ab"/>
        <w:numPr>
          <w:ilvl w:val="0"/>
          <w:numId w:val="15"/>
        </w:numPr>
        <w:spacing w:beforeLines="100" w:before="326" w:line="380" w:lineRule="exact"/>
        <w:ind w:left="420" w:firstLineChars="0" w:hanging="420"/>
        <w:rPr>
          <w:rFonts w:ascii="Arial Narrow" w:eastAsiaTheme="minorEastAsia" w:hAnsi="Arial Narrow"/>
          <w:b/>
          <w:sz w:val="22"/>
        </w:rPr>
      </w:pPr>
      <w:r>
        <w:rPr>
          <w:rFonts w:ascii="Arial Narrow" w:eastAsiaTheme="minorEastAsia" w:hAnsi="Arial Narrow" w:hint="eastAsia"/>
          <w:b/>
          <w:sz w:val="22"/>
        </w:rPr>
        <w:t>项目时间</w:t>
      </w:r>
    </w:p>
    <w:p w:rsidR="00C533BB" w:rsidRDefault="007A7904" w:rsidP="001B0E89">
      <w:pPr>
        <w:pStyle w:val="ab"/>
        <w:numPr>
          <w:ilvl w:val="1"/>
          <w:numId w:val="3"/>
        </w:numPr>
        <w:spacing w:line="380" w:lineRule="exact"/>
        <w:ind w:firstLineChars="0"/>
        <w:rPr>
          <w:rFonts w:ascii="Arial Narrow" w:eastAsiaTheme="minorEastAsia" w:hAnsi="Arial Narrow"/>
          <w:sz w:val="22"/>
        </w:rPr>
      </w:pPr>
      <w:bookmarkStart w:id="0" w:name="OLE_LINK1"/>
      <w:bookmarkStart w:id="1" w:name="OLE_LINK2"/>
      <w:r>
        <w:rPr>
          <w:rFonts w:ascii="Arial Narrow" w:eastAsiaTheme="minorEastAsia" w:hAnsi="Arial Narrow"/>
          <w:sz w:val="22"/>
        </w:rPr>
        <w:t>2020</w:t>
      </w:r>
      <w:r w:rsidR="00321C23">
        <w:rPr>
          <w:rFonts w:ascii="Arial Narrow" w:eastAsiaTheme="minorEastAsia" w:hAnsi="Arial Narrow" w:hint="eastAsia"/>
          <w:sz w:val="22"/>
        </w:rPr>
        <w:t>年</w:t>
      </w:r>
      <w:r w:rsidR="00321C23">
        <w:rPr>
          <w:rFonts w:ascii="Arial Narrow" w:eastAsiaTheme="minorEastAsia" w:hAnsi="Arial Narrow" w:hint="eastAsia"/>
          <w:sz w:val="22"/>
        </w:rPr>
        <w:t>0</w:t>
      </w:r>
      <w:r>
        <w:rPr>
          <w:rFonts w:ascii="Arial Narrow" w:eastAsiaTheme="minorEastAsia" w:hAnsi="Arial Narrow"/>
          <w:sz w:val="22"/>
        </w:rPr>
        <w:t>1</w:t>
      </w:r>
      <w:r w:rsidR="00C533BB">
        <w:rPr>
          <w:rFonts w:ascii="Arial Narrow" w:eastAsiaTheme="minorEastAsia" w:hAnsi="Arial Narrow" w:hint="eastAsia"/>
          <w:sz w:val="22"/>
        </w:rPr>
        <w:t>月</w:t>
      </w:r>
      <w:r>
        <w:rPr>
          <w:rFonts w:ascii="Arial Narrow" w:eastAsiaTheme="minorEastAsia" w:hAnsi="Arial Narrow"/>
          <w:sz w:val="22"/>
        </w:rPr>
        <w:t>26</w:t>
      </w:r>
      <w:r w:rsidR="00C533BB">
        <w:rPr>
          <w:rFonts w:ascii="Arial Narrow" w:eastAsiaTheme="minorEastAsia" w:hAnsi="Arial Narrow" w:hint="eastAsia"/>
          <w:sz w:val="22"/>
        </w:rPr>
        <w:t>日——</w:t>
      </w:r>
      <w:r>
        <w:rPr>
          <w:rFonts w:ascii="Arial Narrow" w:eastAsiaTheme="minorEastAsia" w:hAnsi="Arial Narrow" w:hint="eastAsia"/>
          <w:sz w:val="22"/>
        </w:rPr>
        <w:t>20</w:t>
      </w:r>
      <w:r>
        <w:rPr>
          <w:rFonts w:ascii="Arial Narrow" w:eastAsiaTheme="minorEastAsia" w:hAnsi="Arial Narrow"/>
          <w:sz w:val="22"/>
        </w:rPr>
        <w:t>20</w:t>
      </w:r>
      <w:r w:rsidR="00321C23">
        <w:rPr>
          <w:rFonts w:ascii="Arial Narrow" w:eastAsiaTheme="minorEastAsia" w:hAnsi="Arial Narrow" w:hint="eastAsia"/>
          <w:sz w:val="22"/>
        </w:rPr>
        <w:t>年</w:t>
      </w:r>
      <w:r w:rsidR="00321C23">
        <w:rPr>
          <w:rFonts w:ascii="Arial Narrow" w:eastAsiaTheme="minorEastAsia" w:hAnsi="Arial Narrow" w:hint="eastAsia"/>
          <w:sz w:val="22"/>
        </w:rPr>
        <w:t>0</w:t>
      </w:r>
      <w:r>
        <w:rPr>
          <w:rFonts w:ascii="Arial Narrow" w:eastAsiaTheme="minorEastAsia" w:hAnsi="Arial Narrow"/>
          <w:sz w:val="22"/>
        </w:rPr>
        <w:t>2</w:t>
      </w:r>
      <w:r w:rsidR="00C533BB">
        <w:rPr>
          <w:rFonts w:ascii="Arial Narrow" w:eastAsiaTheme="minorEastAsia" w:hAnsi="Arial Narrow" w:hint="eastAsia"/>
          <w:sz w:val="22"/>
        </w:rPr>
        <w:t>月</w:t>
      </w:r>
      <w:r>
        <w:rPr>
          <w:rFonts w:ascii="Arial Narrow" w:eastAsiaTheme="minorEastAsia" w:hAnsi="Arial Narrow"/>
          <w:sz w:val="22"/>
        </w:rPr>
        <w:t>15</w:t>
      </w:r>
      <w:r w:rsidR="00C533BB">
        <w:rPr>
          <w:rFonts w:ascii="Arial Narrow" w:eastAsiaTheme="minorEastAsia" w:hAnsi="Arial Narrow" w:hint="eastAsia"/>
          <w:sz w:val="22"/>
        </w:rPr>
        <w:t>日</w:t>
      </w:r>
      <w:bookmarkEnd w:id="0"/>
      <w:bookmarkEnd w:id="1"/>
      <w:r w:rsidR="00C533BB">
        <w:rPr>
          <w:rFonts w:ascii="Arial Narrow" w:eastAsiaTheme="minorEastAsia" w:hAnsi="Arial Narrow" w:hint="eastAsia"/>
          <w:sz w:val="22"/>
        </w:rPr>
        <w:t>，为期</w:t>
      </w:r>
      <w:r w:rsidR="00C533BB" w:rsidRPr="00F7097F">
        <w:rPr>
          <w:rFonts w:ascii="Arial Narrow" w:eastAsiaTheme="minorEastAsia" w:hAnsi="Arial Narrow"/>
          <w:sz w:val="22"/>
        </w:rPr>
        <w:t>3</w:t>
      </w:r>
      <w:r w:rsidR="00C533BB" w:rsidRPr="00F7097F">
        <w:rPr>
          <w:rFonts w:ascii="Arial Narrow" w:eastAsiaTheme="minorEastAsia" w:hAnsi="Arial Narrow"/>
          <w:sz w:val="22"/>
        </w:rPr>
        <w:t>周</w:t>
      </w:r>
      <w:r w:rsidR="00C533BB">
        <w:rPr>
          <w:rFonts w:ascii="Arial Narrow" w:eastAsiaTheme="minorEastAsia" w:hAnsi="Arial Narrow" w:hint="eastAsia"/>
          <w:sz w:val="22"/>
        </w:rPr>
        <w:t>。</w:t>
      </w:r>
    </w:p>
    <w:p w:rsidR="00C533BB" w:rsidRPr="00F7097F" w:rsidRDefault="00C533BB" w:rsidP="00E16C65">
      <w:pPr>
        <w:pStyle w:val="ab"/>
        <w:numPr>
          <w:ilvl w:val="0"/>
          <w:numId w:val="15"/>
        </w:numPr>
        <w:spacing w:beforeLines="100" w:before="326" w:line="380" w:lineRule="exact"/>
        <w:ind w:left="420" w:firstLineChars="0" w:hanging="420"/>
        <w:rPr>
          <w:rFonts w:ascii="Arial Narrow" w:eastAsiaTheme="minorEastAsia" w:hAnsi="Arial Narrow"/>
          <w:b/>
          <w:sz w:val="22"/>
        </w:rPr>
      </w:pPr>
      <w:r w:rsidRPr="00F7097F">
        <w:rPr>
          <w:rFonts w:ascii="Arial Narrow" w:eastAsiaTheme="minorEastAsia" w:hAnsi="Arial Narrow"/>
          <w:b/>
          <w:sz w:val="22"/>
        </w:rPr>
        <w:t>项目内容：</w:t>
      </w:r>
    </w:p>
    <w:p w:rsidR="00C533BB" w:rsidRPr="00F7097F" w:rsidRDefault="00C533BB" w:rsidP="001B0E89">
      <w:pPr>
        <w:pStyle w:val="ab"/>
        <w:numPr>
          <w:ilvl w:val="0"/>
          <w:numId w:val="7"/>
        </w:numPr>
        <w:spacing w:line="320" w:lineRule="exact"/>
        <w:ind w:firstLineChars="0"/>
        <w:rPr>
          <w:rFonts w:ascii="Arial Narrow" w:eastAsiaTheme="minorEastAsia" w:hAnsi="Arial Narrow"/>
          <w:vanish/>
          <w:sz w:val="22"/>
        </w:rPr>
      </w:pPr>
    </w:p>
    <w:p w:rsidR="00C533BB" w:rsidRPr="00F7097F" w:rsidRDefault="00C533BB" w:rsidP="001B0E89">
      <w:pPr>
        <w:pStyle w:val="ab"/>
        <w:numPr>
          <w:ilvl w:val="0"/>
          <w:numId w:val="7"/>
        </w:numPr>
        <w:spacing w:line="320" w:lineRule="exact"/>
        <w:ind w:firstLineChars="0"/>
        <w:rPr>
          <w:rFonts w:ascii="Arial Narrow" w:eastAsiaTheme="minorEastAsia" w:hAnsi="Arial Narrow"/>
          <w:vanish/>
          <w:sz w:val="22"/>
        </w:rPr>
      </w:pPr>
    </w:p>
    <w:p w:rsidR="00C533BB" w:rsidRPr="00F7097F" w:rsidRDefault="00C533BB" w:rsidP="001B0E89">
      <w:pPr>
        <w:pStyle w:val="ab"/>
        <w:numPr>
          <w:ilvl w:val="0"/>
          <w:numId w:val="7"/>
        </w:numPr>
        <w:spacing w:line="320" w:lineRule="exact"/>
        <w:ind w:firstLineChars="0"/>
        <w:rPr>
          <w:rFonts w:ascii="Arial Narrow" w:eastAsiaTheme="minorEastAsia" w:hAnsi="Arial Narrow"/>
          <w:vanish/>
          <w:sz w:val="22"/>
        </w:rPr>
      </w:pPr>
    </w:p>
    <w:p w:rsidR="00C533BB" w:rsidRPr="00F7097F" w:rsidRDefault="00C533BB" w:rsidP="001B0E89">
      <w:pPr>
        <w:pStyle w:val="ab"/>
        <w:numPr>
          <w:ilvl w:val="0"/>
          <w:numId w:val="7"/>
        </w:numPr>
        <w:spacing w:line="320" w:lineRule="exact"/>
        <w:ind w:firstLineChars="0"/>
        <w:rPr>
          <w:rFonts w:ascii="Arial Narrow" w:eastAsiaTheme="minorEastAsia" w:hAnsi="Arial Narrow"/>
          <w:vanish/>
          <w:sz w:val="22"/>
        </w:rPr>
      </w:pPr>
    </w:p>
    <w:p w:rsidR="00C533BB" w:rsidRPr="00F7097F" w:rsidRDefault="00C533BB" w:rsidP="001B0E89">
      <w:pPr>
        <w:pStyle w:val="ab"/>
        <w:numPr>
          <w:ilvl w:val="0"/>
          <w:numId w:val="7"/>
        </w:numPr>
        <w:spacing w:line="320" w:lineRule="exact"/>
        <w:ind w:firstLineChars="0"/>
        <w:rPr>
          <w:rFonts w:ascii="Arial Narrow" w:eastAsiaTheme="minorEastAsia" w:hAnsi="Arial Narrow"/>
          <w:vanish/>
          <w:sz w:val="22"/>
        </w:rPr>
      </w:pPr>
    </w:p>
    <w:p w:rsidR="00C533BB" w:rsidRPr="00F7097F" w:rsidRDefault="00C533BB" w:rsidP="00E16C65">
      <w:pPr>
        <w:pStyle w:val="ab"/>
        <w:numPr>
          <w:ilvl w:val="1"/>
          <w:numId w:val="15"/>
        </w:numPr>
        <w:spacing w:line="320" w:lineRule="exact"/>
        <w:ind w:firstLineChars="0"/>
        <w:rPr>
          <w:rFonts w:ascii="Arial Narrow" w:eastAsiaTheme="minorEastAsia" w:hAnsi="Arial Narrow"/>
          <w:sz w:val="22"/>
        </w:rPr>
      </w:pPr>
      <w:r>
        <w:rPr>
          <w:rFonts w:ascii="Arial Narrow" w:eastAsiaTheme="minorEastAsia" w:hAnsi="Arial Narrow" w:hint="eastAsia"/>
          <w:sz w:val="22"/>
        </w:rPr>
        <w:t>专业学术内容</w:t>
      </w:r>
    </w:p>
    <w:p w:rsidR="00C533BB" w:rsidRDefault="0050214E" w:rsidP="001B0E89">
      <w:pPr>
        <w:pStyle w:val="ab"/>
        <w:numPr>
          <w:ilvl w:val="1"/>
          <w:numId w:val="3"/>
        </w:numPr>
        <w:spacing w:line="320" w:lineRule="exact"/>
        <w:ind w:leftChars="355" w:left="1134" w:hangingChars="128" w:hanging="282"/>
        <w:rPr>
          <w:rFonts w:ascii="Arial Narrow" w:eastAsiaTheme="minorEastAsia" w:hAnsi="Arial Narrow"/>
          <w:sz w:val="22"/>
        </w:rPr>
      </w:pPr>
      <w:r>
        <w:rPr>
          <w:rFonts w:ascii="Arial Narrow" w:eastAsiaTheme="minorEastAsia" w:hAnsi="Arial Narrow" w:hint="eastAsia"/>
          <w:sz w:val="22"/>
        </w:rPr>
        <w:t>项目围绕人工智能方向为主要方向，向其它</w:t>
      </w:r>
      <w:r w:rsidR="007C620F">
        <w:rPr>
          <w:rFonts w:ascii="Arial Narrow" w:eastAsiaTheme="minorEastAsia" w:hAnsi="Arial Narrow" w:hint="eastAsia"/>
          <w:sz w:val="22"/>
        </w:rPr>
        <w:t>一些方向延伸</w:t>
      </w:r>
      <w:r w:rsidR="00C533BB" w:rsidRPr="00F7097F">
        <w:rPr>
          <w:rFonts w:ascii="Arial Narrow" w:eastAsiaTheme="minorEastAsia" w:hAnsi="Arial Narrow"/>
          <w:sz w:val="22"/>
        </w:rPr>
        <w:t>：</w:t>
      </w:r>
    </w:p>
    <w:p w:rsidR="005176BE" w:rsidRDefault="005176BE" w:rsidP="00EF2707">
      <w:pPr>
        <w:pStyle w:val="ab"/>
        <w:spacing w:line="320" w:lineRule="exact"/>
        <w:ind w:left="1134" w:firstLineChars="0" w:firstLine="0"/>
        <w:rPr>
          <w:rFonts w:ascii="Arial Narrow" w:eastAsiaTheme="minorEastAsia" w:hAnsi="Arial Narrow"/>
          <w:sz w:val="22"/>
        </w:rPr>
        <w:sectPr w:rsidR="005176BE" w:rsidSect="006D7538">
          <w:headerReference w:type="default" r:id="rId9"/>
          <w:footerReference w:type="default" r:id="rId10"/>
          <w:type w:val="continuous"/>
          <w:pgSz w:w="11900" w:h="16840"/>
          <w:pgMar w:top="1089" w:right="1134" w:bottom="822" w:left="1134" w:header="709" w:footer="249" w:gutter="0"/>
          <w:cols w:space="425"/>
          <w:docGrid w:type="lines" w:linePitch="326"/>
        </w:sectPr>
      </w:pPr>
    </w:p>
    <w:p w:rsidR="004A3F57" w:rsidRPr="004A3F57" w:rsidRDefault="004A3F57" w:rsidP="004A3F57">
      <w:pPr>
        <w:pStyle w:val="ab"/>
        <w:numPr>
          <w:ilvl w:val="0"/>
          <w:numId w:val="20"/>
        </w:numPr>
        <w:spacing w:line="320" w:lineRule="exact"/>
        <w:ind w:firstLineChars="0"/>
        <w:rPr>
          <w:rFonts w:ascii="Arial Narrow" w:eastAsiaTheme="minorEastAsia" w:hAnsi="Arial Narrow"/>
          <w:sz w:val="22"/>
        </w:rPr>
      </w:pPr>
      <w:r w:rsidRPr="004A3F57">
        <w:rPr>
          <w:rFonts w:ascii="Arial Narrow" w:eastAsiaTheme="minorEastAsia" w:hAnsi="Arial Narrow" w:hint="eastAsia"/>
          <w:sz w:val="22"/>
        </w:rPr>
        <w:t>自动编程</w:t>
      </w:r>
      <w:r w:rsidRPr="004A3F57">
        <w:rPr>
          <w:rFonts w:ascii="Arial Narrow" w:eastAsiaTheme="minorEastAsia" w:hAnsi="Arial Narrow" w:hint="eastAsia"/>
          <w:sz w:val="22"/>
        </w:rPr>
        <w:t xml:space="preserve"> Automatic Programming  </w:t>
      </w:r>
    </w:p>
    <w:p w:rsidR="004A3F57" w:rsidRPr="004A3F57" w:rsidRDefault="004A3F57" w:rsidP="004A3F57">
      <w:pPr>
        <w:pStyle w:val="ab"/>
        <w:numPr>
          <w:ilvl w:val="0"/>
          <w:numId w:val="20"/>
        </w:numPr>
        <w:spacing w:line="320" w:lineRule="exact"/>
        <w:ind w:firstLineChars="0"/>
        <w:rPr>
          <w:rFonts w:ascii="Arial Narrow" w:eastAsiaTheme="minorEastAsia" w:hAnsi="Arial Narrow"/>
          <w:sz w:val="22"/>
        </w:rPr>
      </w:pPr>
      <w:r w:rsidRPr="004A3F57">
        <w:rPr>
          <w:rFonts w:ascii="Arial Narrow" w:eastAsiaTheme="minorEastAsia" w:hAnsi="Arial Narrow" w:hint="eastAsia"/>
          <w:sz w:val="22"/>
        </w:rPr>
        <w:t>学习理论</w:t>
      </w:r>
      <w:r w:rsidRPr="004A3F57">
        <w:rPr>
          <w:rFonts w:ascii="Arial Narrow" w:eastAsiaTheme="minorEastAsia" w:hAnsi="Arial Narrow" w:hint="eastAsia"/>
          <w:sz w:val="22"/>
        </w:rPr>
        <w:t xml:space="preserve"> Learning Theory</w:t>
      </w:r>
    </w:p>
    <w:p w:rsidR="004A3F57" w:rsidRPr="004A3F57" w:rsidRDefault="004A3F57" w:rsidP="004A3F57">
      <w:pPr>
        <w:pStyle w:val="ab"/>
        <w:numPr>
          <w:ilvl w:val="0"/>
          <w:numId w:val="20"/>
        </w:numPr>
        <w:spacing w:line="320" w:lineRule="exact"/>
        <w:ind w:firstLineChars="0"/>
        <w:rPr>
          <w:rFonts w:ascii="Arial Narrow" w:eastAsiaTheme="minorEastAsia" w:hAnsi="Arial Narrow"/>
          <w:sz w:val="22"/>
        </w:rPr>
      </w:pPr>
      <w:r w:rsidRPr="004A3F57">
        <w:rPr>
          <w:rFonts w:ascii="Arial Narrow" w:eastAsiaTheme="minorEastAsia" w:hAnsi="Arial Narrow" w:hint="eastAsia"/>
          <w:sz w:val="22"/>
        </w:rPr>
        <w:t>计算机视觉</w:t>
      </w:r>
      <w:r w:rsidRPr="004A3F57">
        <w:rPr>
          <w:rFonts w:ascii="Arial Narrow" w:eastAsiaTheme="minorEastAsia" w:hAnsi="Arial Narrow" w:hint="eastAsia"/>
          <w:sz w:val="22"/>
        </w:rPr>
        <w:t xml:space="preserve"> Computer Vision</w:t>
      </w:r>
    </w:p>
    <w:p w:rsidR="004A3F57" w:rsidRPr="004A3F57" w:rsidRDefault="004A3F57" w:rsidP="004A3F57">
      <w:pPr>
        <w:pStyle w:val="ab"/>
        <w:numPr>
          <w:ilvl w:val="0"/>
          <w:numId w:val="20"/>
        </w:numPr>
        <w:spacing w:line="320" w:lineRule="exact"/>
        <w:ind w:firstLineChars="0"/>
        <w:rPr>
          <w:rFonts w:ascii="Arial Narrow" w:eastAsiaTheme="minorEastAsia" w:hAnsi="Arial Narrow"/>
          <w:sz w:val="22"/>
        </w:rPr>
      </w:pPr>
      <w:r w:rsidRPr="004A3F57">
        <w:rPr>
          <w:rFonts w:ascii="Arial Narrow" w:eastAsiaTheme="minorEastAsia" w:hAnsi="Arial Narrow" w:hint="eastAsia"/>
          <w:sz w:val="22"/>
        </w:rPr>
        <w:t>机器学习</w:t>
      </w:r>
      <w:r w:rsidRPr="004A3F57">
        <w:rPr>
          <w:rFonts w:ascii="Arial Narrow" w:eastAsiaTheme="minorEastAsia" w:hAnsi="Arial Narrow" w:hint="eastAsia"/>
          <w:sz w:val="22"/>
        </w:rPr>
        <w:t xml:space="preserve"> Machine Learning</w:t>
      </w:r>
    </w:p>
    <w:p w:rsidR="004A3F57" w:rsidRPr="004A3F57" w:rsidRDefault="004A3F57" w:rsidP="004A3F57">
      <w:pPr>
        <w:pStyle w:val="ab"/>
        <w:numPr>
          <w:ilvl w:val="0"/>
          <w:numId w:val="20"/>
        </w:numPr>
        <w:spacing w:line="320" w:lineRule="exact"/>
        <w:ind w:firstLineChars="0"/>
        <w:rPr>
          <w:rFonts w:ascii="Arial Narrow" w:eastAsiaTheme="minorEastAsia" w:hAnsi="Arial Narrow"/>
          <w:sz w:val="22"/>
        </w:rPr>
      </w:pPr>
      <w:r w:rsidRPr="004A3F57">
        <w:rPr>
          <w:rFonts w:ascii="Arial Narrow" w:eastAsiaTheme="minorEastAsia" w:hAnsi="Arial Narrow" w:hint="eastAsia"/>
          <w:sz w:val="22"/>
        </w:rPr>
        <w:t>数据挖掘</w:t>
      </w:r>
      <w:r w:rsidRPr="004A3F57">
        <w:rPr>
          <w:rFonts w:ascii="Arial Narrow" w:eastAsiaTheme="minorEastAsia" w:hAnsi="Arial Narrow" w:hint="eastAsia"/>
          <w:sz w:val="22"/>
        </w:rPr>
        <w:t xml:space="preserve"> Data Mining</w:t>
      </w:r>
    </w:p>
    <w:p w:rsidR="004A3F57" w:rsidRDefault="004A3F57" w:rsidP="004A3F57">
      <w:pPr>
        <w:pStyle w:val="ab"/>
        <w:numPr>
          <w:ilvl w:val="0"/>
          <w:numId w:val="20"/>
        </w:numPr>
        <w:spacing w:line="320" w:lineRule="exact"/>
        <w:ind w:firstLineChars="0"/>
        <w:rPr>
          <w:rFonts w:ascii="Arial Narrow" w:eastAsiaTheme="minorEastAsia" w:hAnsi="Arial Narrow"/>
          <w:sz w:val="22"/>
        </w:rPr>
        <w:sectPr w:rsidR="004A3F57" w:rsidSect="006D7538">
          <w:type w:val="continuous"/>
          <w:pgSz w:w="11900" w:h="16840"/>
          <w:pgMar w:top="1089" w:right="1134" w:bottom="822" w:left="1134" w:header="709" w:footer="249" w:gutter="0"/>
          <w:cols w:space="425"/>
          <w:docGrid w:type="lines" w:linePitch="326"/>
        </w:sectPr>
      </w:pPr>
      <w:r w:rsidRPr="004A3F57">
        <w:rPr>
          <w:rFonts w:ascii="Arial Narrow" w:eastAsiaTheme="minorEastAsia" w:hAnsi="Arial Narrow" w:hint="eastAsia"/>
          <w:sz w:val="22"/>
        </w:rPr>
        <w:t>机器人</w:t>
      </w:r>
      <w:r w:rsidRPr="004A3F57">
        <w:rPr>
          <w:rFonts w:ascii="Arial Narrow" w:eastAsiaTheme="minorEastAsia" w:hAnsi="Arial Narrow" w:hint="eastAsia"/>
          <w:sz w:val="22"/>
        </w:rPr>
        <w:t xml:space="preserve"> Robotics  </w:t>
      </w:r>
    </w:p>
    <w:p w:rsidR="00C533BB" w:rsidRDefault="00C533BB" w:rsidP="00E16C65">
      <w:pPr>
        <w:pStyle w:val="ab"/>
        <w:numPr>
          <w:ilvl w:val="1"/>
          <w:numId w:val="15"/>
        </w:numPr>
        <w:spacing w:line="320" w:lineRule="exact"/>
        <w:ind w:left="851" w:firstLineChars="0" w:hanging="426"/>
        <w:rPr>
          <w:rFonts w:ascii="Arial Narrow" w:eastAsiaTheme="minorEastAsia" w:hAnsi="Arial Narrow"/>
          <w:sz w:val="22"/>
        </w:rPr>
      </w:pPr>
      <w:r>
        <w:rPr>
          <w:rFonts w:ascii="Arial Narrow" w:eastAsiaTheme="minorEastAsia" w:hAnsi="Arial Narrow" w:hint="eastAsia"/>
          <w:sz w:val="22"/>
        </w:rPr>
        <w:t>学术能力提高内容</w:t>
      </w:r>
    </w:p>
    <w:p w:rsidR="00243FB0" w:rsidRDefault="00AB6C54" w:rsidP="001B0E89">
      <w:pPr>
        <w:pStyle w:val="ab"/>
        <w:numPr>
          <w:ilvl w:val="2"/>
          <w:numId w:val="9"/>
        </w:numPr>
        <w:spacing w:line="320" w:lineRule="exact"/>
        <w:ind w:firstLineChars="0"/>
        <w:rPr>
          <w:rFonts w:ascii="Arial Narrow" w:eastAsiaTheme="minorEastAsia" w:hAnsi="Arial Narrow"/>
          <w:sz w:val="22"/>
        </w:rPr>
      </w:pPr>
      <w:r>
        <w:rPr>
          <w:rFonts w:ascii="Arial Narrow" w:eastAsiaTheme="minorEastAsia" w:hAnsi="Arial Narrow" w:hint="eastAsia"/>
          <w:sz w:val="22"/>
        </w:rPr>
        <w:t>人工智能学科术语交流</w:t>
      </w:r>
    </w:p>
    <w:p w:rsidR="00AB6C54" w:rsidRDefault="00AB6C54" w:rsidP="00AB6C54">
      <w:pPr>
        <w:pStyle w:val="ab"/>
        <w:spacing w:line="320" w:lineRule="exact"/>
        <w:ind w:left="1260" w:firstLineChars="0" w:firstLine="0"/>
        <w:rPr>
          <w:rFonts w:ascii="Arial Narrow" w:eastAsiaTheme="minorEastAsia" w:hAnsi="Arial Narrow"/>
          <w:sz w:val="22"/>
        </w:rPr>
      </w:pPr>
      <w:r>
        <w:rPr>
          <w:rFonts w:ascii="Arial Narrow" w:eastAsiaTheme="minorEastAsia" w:hAnsi="Arial Narrow" w:hint="eastAsia"/>
          <w:sz w:val="22"/>
        </w:rPr>
        <w:t>围绕人工智能技术领域相关学科，学生将</w:t>
      </w:r>
      <w:r w:rsidR="00BA3FD3">
        <w:rPr>
          <w:rFonts w:ascii="Arial Narrow" w:eastAsiaTheme="minorEastAsia" w:hAnsi="Arial Narrow" w:hint="eastAsia"/>
          <w:sz w:val="22"/>
        </w:rPr>
        <w:t>通过系统化的课程学习，提高自身在相关学科领域的实际应用能力，</w:t>
      </w:r>
      <w:proofErr w:type="gramStart"/>
      <w:r w:rsidR="00BA3FD3">
        <w:rPr>
          <w:rFonts w:ascii="Arial Narrow" w:eastAsiaTheme="minorEastAsia" w:hAnsi="Arial Narrow" w:hint="eastAsia"/>
          <w:sz w:val="22"/>
        </w:rPr>
        <w:t>如更好</w:t>
      </w:r>
      <w:proofErr w:type="gramEnd"/>
      <w:r w:rsidR="00BA3FD3">
        <w:rPr>
          <w:rFonts w:ascii="Arial Narrow" w:eastAsiaTheme="minorEastAsia" w:hAnsi="Arial Narrow" w:hint="eastAsia"/>
          <w:sz w:val="22"/>
        </w:rPr>
        <w:t>的理解海外大学科技类课程授课及答辩的形式要求、</w:t>
      </w:r>
      <w:r w:rsidR="00F958E9">
        <w:rPr>
          <w:rFonts w:ascii="Arial Narrow" w:eastAsiaTheme="minorEastAsia" w:hAnsi="Arial Narrow" w:hint="eastAsia"/>
          <w:sz w:val="22"/>
        </w:rPr>
        <w:t>能够进行专业学科英语答辩、深度参与科技学科主题辩论、能够自如的用英语与</w:t>
      </w:r>
      <w:r w:rsidR="00D1033C">
        <w:rPr>
          <w:rFonts w:ascii="Arial Narrow" w:eastAsiaTheme="minorEastAsia" w:hAnsi="Arial Narrow" w:hint="eastAsia"/>
          <w:sz w:val="22"/>
        </w:rPr>
        <w:t>本学科</w:t>
      </w:r>
      <w:r w:rsidR="00F958E9">
        <w:rPr>
          <w:rFonts w:ascii="Arial Narrow" w:eastAsiaTheme="minorEastAsia" w:hAnsi="Arial Narrow" w:hint="eastAsia"/>
          <w:sz w:val="22"/>
        </w:rPr>
        <w:t>领域专业人员进行学科专业讨论。</w:t>
      </w:r>
    </w:p>
    <w:p w:rsidR="00793508" w:rsidRDefault="00793508" w:rsidP="00AB6C54">
      <w:pPr>
        <w:pStyle w:val="ab"/>
        <w:spacing w:line="320" w:lineRule="exact"/>
        <w:ind w:left="1260" w:firstLineChars="0" w:firstLine="0"/>
        <w:rPr>
          <w:rFonts w:ascii="Arial Narrow" w:eastAsiaTheme="minorEastAsia" w:hAnsi="Arial Narrow"/>
          <w:sz w:val="22"/>
        </w:rPr>
      </w:pPr>
      <w:r>
        <w:rPr>
          <w:rFonts w:ascii="Arial Narrow" w:eastAsiaTheme="minorEastAsia" w:hAnsi="Arial Narrow" w:hint="eastAsia"/>
          <w:sz w:val="22"/>
        </w:rPr>
        <w:t>上述内容所涉及的人工智能领域主题如下但不限于此处所列：</w:t>
      </w:r>
    </w:p>
    <w:p w:rsidR="004B14FB" w:rsidRDefault="004B14FB" w:rsidP="004B14FB">
      <w:pPr>
        <w:pStyle w:val="ab"/>
        <w:numPr>
          <w:ilvl w:val="0"/>
          <w:numId w:val="16"/>
        </w:numPr>
        <w:spacing w:line="320" w:lineRule="exact"/>
        <w:ind w:firstLineChars="0"/>
        <w:rPr>
          <w:rFonts w:ascii="Arial Narrow" w:eastAsiaTheme="minorEastAsia" w:hAnsi="Arial Narrow"/>
          <w:sz w:val="22"/>
        </w:rPr>
        <w:sectPr w:rsidR="004B14FB" w:rsidSect="006D7538">
          <w:type w:val="continuous"/>
          <w:pgSz w:w="11900" w:h="16840"/>
          <w:pgMar w:top="1089" w:right="1134" w:bottom="822" w:left="1134" w:header="709" w:footer="249" w:gutter="0"/>
          <w:cols w:space="425"/>
          <w:docGrid w:type="lines" w:linePitch="326"/>
        </w:sectPr>
      </w:pPr>
    </w:p>
    <w:p w:rsidR="00D915DA" w:rsidRPr="00D915DA" w:rsidRDefault="00D915DA" w:rsidP="00D915DA">
      <w:pPr>
        <w:pStyle w:val="ab"/>
        <w:numPr>
          <w:ilvl w:val="0"/>
          <w:numId w:val="21"/>
        </w:numPr>
        <w:spacing w:line="320" w:lineRule="exact"/>
        <w:ind w:left="1701" w:firstLineChars="0"/>
        <w:rPr>
          <w:rFonts w:ascii="Arial Narrow" w:hAnsi="Arial Narrow"/>
          <w:sz w:val="22"/>
        </w:rPr>
      </w:pPr>
      <w:r w:rsidRPr="00D915DA">
        <w:rPr>
          <w:rFonts w:ascii="Arial Narrow" w:hAnsi="Arial Narrow" w:hint="eastAsia"/>
          <w:sz w:val="22"/>
        </w:rPr>
        <w:t>推理与问题解决</w:t>
      </w:r>
      <w:r w:rsidRPr="00D915DA">
        <w:rPr>
          <w:rFonts w:ascii="Arial Narrow" w:hAnsi="Arial Narrow" w:hint="eastAsia"/>
          <w:sz w:val="22"/>
        </w:rPr>
        <w:t xml:space="preserve"> Reasoning and Problem Solving</w:t>
      </w:r>
    </w:p>
    <w:p w:rsidR="00D915DA" w:rsidRPr="00D915DA" w:rsidRDefault="00D915DA" w:rsidP="00D915DA">
      <w:pPr>
        <w:pStyle w:val="ab"/>
        <w:numPr>
          <w:ilvl w:val="0"/>
          <w:numId w:val="21"/>
        </w:numPr>
        <w:spacing w:line="320" w:lineRule="exact"/>
        <w:ind w:left="1701" w:firstLineChars="0"/>
        <w:rPr>
          <w:rFonts w:ascii="Arial Narrow" w:hAnsi="Arial Narrow"/>
          <w:sz w:val="22"/>
        </w:rPr>
      </w:pPr>
      <w:r w:rsidRPr="00D915DA">
        <w:rPr>
          <w:rFonts w:ascii="Arial Narrow" w:hAnsi="Arial Narrow" w:hint="eastAsia"/>
          <w:sz w:val="22"/>
        </w:rPr>
        <w:t>社交智能</w:t>
      </w:r>
      <w:r w:rsidRPr="00D915DA">
        <w:rPr>
          <w:rFonts w:ascii="Arial Narrow" w:hAnsi="Arial Narrow" w:hint="eastAsia"/>
          <w:sz w:val="22"/>
        </w:rPr>
        <w:t xml:space="preserve"> Social Intelligence </w:t>
      </w:r>
    </w:p>
    <w:p w:rsidR="00D915DA" w:rsidRPr="00D915DA" w:rsidRDefault="00D915DA" w:rsidP="00D915DA">
      <w:pPr>
        <w:pStyle w:val="ab"/>
        <w:numPr>
          <w:ilvl w:val="0"/>
          <w:numId w:val="21"/>
        </w:numPr>
        <w:spacing w:line="320" w:lineRule="exact"/>
        <w:ind w:left="1701" w:firstLineChars="0"/>
        <w:rPr>
          <w:rFonts w:ascii="Arial Narrow" w:hAnsi="Arial Narrow"/>
          <w:sz w:val="22"/>
        </w:rPr>
      </w:pPr>
      <w:r w:rsidRPr="00D915DA">
        <w:rPr>
          <w:rFonts w:ascii="Arial Narrow" w:hAnsi="Arial Narrow" w:hint="eastAsia"/>
          <w:sz w:val="22"/>
        </w:rPr>
        <w:t>知识表达</w:t>
      </w:r>
      <w:r w:rsidRPr="00D915DA">
        <w:rPr>
          <w:rFonts w:ascii="Arial Narrow" w:hAnsi="Arial Narrow" w:hint="eastAsia"/>
          <w:sz w:val="22"/>
        </w:rPr>
        <w:t xml:space="preserve"> Knowledge Representation              </w:t>
      </w:r>
    </w:p>
    <w:p w:rsidR="00D915DA" w:rsidRPr="00D915DA" w:rsidRDefault="00D915DA" w:rsidP="00D915DA">
      <w:pPr>
        <w:pStyle w:val="ab"/>
        <w:numPr>
          <w:ilvl w:val="0"/>
          <w:numId w:val="21"/>
        </w:numPr>
        <w:spacing w:line="320" w:lineRule="exact"/>
        <w:ind w:left="1701" w:firstLineChars="0"/>
        <w:rPr>
          <w:rFonts w:ascii="Arial Narrow" w:hAnsi="Arial Narrow"/>
          <w:sz w:val="22"/>
        </w:rPr>
      </w:pPr>
      <w:r w:rsidRPr="00D915DA">
        <w:rPr>
          <w:rFonts w:ascii="Arial Narrow" w:hAnsi="Arial Narrow" w:hint="eastAsia"/>
          <w:sz w:val="22"/>
        </w:rPr>
        <w:t>学习能力</w:t>
      </w:r>
      <w:r w:rsidRPr="00D915DA">
        <w:rPr>
          <w:rFonts w:ascii="Arial Narrow" w:hAnsi="Arial Narrow" w:hint="eastAsia"/>
          <w:sz w:val="22"/>
        </w:rPr>
        <w:t xml:space="preserve"> Learning</w:t>
      </w:r>
    </w:p>
    <w:p w:rsidR="00D915DA" w:rsidRPr="00D915DA" w:rsidRDefault="00D915DA" w:rsidP="00D915DA">
      <w:pPr>
        <w:pStyle w:val="ab"/>
        <w:numPr>
          <w:ilvl w:val="0"/>
          <w:numId w:val="21"/>
        </w:numPr>
        <w:spacing w:line="320" w:lineRule="exact"/>
        <w:ind w:left="1701" w:firstLineChars="0"/>
        <w:rPr>
          <w:rFonts w:ascii="Arial Narrow" w:hAnsi="Arial Narrow"/>
          <w:sz w:val="22"/>
        </w:rPr>
      </w:pPr>
      <w:r w:rsidRPr="00D915DA">
        <w:rPr>
          <w:rFonts w:ascii="Arial Narrow" w:hAnsi="Arial Narrow" w:hint="eastAsia"/>
          <w:sz w:val="22"/>
        </w:rPr>
        <w:t>规划能力</w:t>
      </w:r>
      <w:r w:rsidRPr="00D915DA">
        <w:rPr>
          <w:rFonts w:ascii="Arial Narrow" w:hAnsi="Arial Narrow" w:hint="eastAsia"/>
          <w:sz w:val="22"/>
        </w:rPr>
        <w:t xml:space="preserve"> Planning                           </w:t>
      </w:r>
    </w:p>
    <w:p w:rsidR="00D915DA" w:rsidRPr="00D915DA" w:rsidRDefault="00D915DA" w:rsidP="00D915DA">
      <w:pPr>
        <w:pStyle w:val="ab"/>
        <w:numPr>
          <w:ilvl w:val="0"/>
          <w:numId w:val="21"/>
        </w:numPr>
        <w:spacing w:line="320" w:lineRule="exact"/>
        <w:ind w:left="1701" w:firstLineChars="0"/>
        <w:rPr>
          <w:rFonts w:ascii="Arial Narrow" w:hAnsi="Arial Narrow"/>
          <w:sz w:val="22"/>
        </w:rPr>
      </w:pPr>
      <w:r w:rsidRPr="00D915DA">
        <w:rPr>
          <w:rFonts w:ascii="Arial Narrow" w:hAnsi="Arial Narrow" w:hint="eastAsia"/>
          <w:sz w:val="22"/>
        </w:rPr>
        <w:t>自然语言处理</w:t>
      </w:r>
      <w:r w:rsidRPr="00D915DA">
        <w:rPr>
          <w:rFonts w:ascii="Arial Narrow" w:hAnsi="Arial Narrow" w:hint="eastAsia"/>
          <w:sz w:val="22"/>
        </w:rPr>
        <w:t xml:space="preserve"> Natural Language Processing</w:t>
      </w:r>
    </w:p>
    <w:p w:rsidR="00D915DA" w:rsidRPr="00D915DA" w:rsidRDefault="00D915DA" w:rsidP="00D915DA">
      <w:pPr>
        <w:pStyle w:val="ab"/>
        <w:numPr>
          <w:ilvl w:val="0"/>
          <w:numId w:val="21"/>
        </w:numPr>
        <w:spacing w:line="320" w:lineRule="exact"/>
        <w:ind w:left="1701" w:firstLineChars="0"/>
        <w:rPr>
          <w:rFonts w:ascii="Arial Narrow" w:hAnsi="Arial Narrow"/>
          <w:sz w:val="22"/>
        </w:rPr>
      </w:pPr>
      <w:r w:rsidRPr="00D915DA">
        <w:rPr>
          <w:rFonts w:ascii="Arial Narrow" w:hAnsi="Arial Narrow" w:hint="eastAsia"/>
          <w:sz w:val="22"/>
        </w:rPr>
        <w:t>运动及操作</w:t>
      </w:r>
      <w:r w:rsidRPr="00D915DA">
        <w:rPr>
          <w:rFonts w:ascii="Arial Narrow" w:hAnsi="Arial Narrow" w:hint="eastAsia"/>
          <w:sz w:val="22"/>
        </w:rPr>
        <w:t xml:space="preserve"> Motion and Manipulation</w:t>
      </w:r>
    </w:p>
    <w:p w:rsidR="00D915DA" w:rsidRPr="00D915DA" w:rsidRDefault="00D915DA" w:rsidP="00D915DA">
      <w:pPr>
        <w:pStyle w:val="ab"/>
        <w:numPr>
          <w:ilvl w:val="0"/>
          <w:numId w:val="21"/>
        </w:numPr>
        <w:spacing w:line="320" w:lineRule="exact"/>
        <w:ind w:left="1701" w:firstLineChars="0"/>
        <w:rPr>
          <w:rFonts w:ascii="Arial Narrow" w:hAnsi="Arial Narrow"/>
          <w:sz w:val="22"/>
        </w:rPr>
        <w:sectPr w:rsidR="00D915DA" w:rsidRPr="00D915DA" w:rsidSect="00D915DA">
          <w:type w:val="continuous"/>
          <w:pgSz w:w="11900" w:h="16840"/>
          <w:pgMar w:top="1089" w:right="1134" w:bottom="822" w:left="1134" w:header="709" w:footer="249" w:gutter="0"/>
          <w:cols w:space="425"/>
          <w:docGrid w:type="lines" w:linePitch="326"/>
        </w:sectPr>
      </w:pPr>
      <w:r w:rsidRPr="00D915DA">
        <w:rPr>
          <w:rFonts w:ascii="Arial Narrow" w:hAnsi="Arial Narrow" w:hint="eastAsia"/>
          <w:sz w:val="22"/>
        </w:rPr>
        <w:t>感知能力</w:t>
      </w:r>
      <w:r w:rsidRPr="00D915DA">
        <w:rPr>
          <w:rFonts w:ascii="Arial Narrow" w:hAnsi="Arial Narrow" w:hint="eastAsia"/>
          <w:sz w:val="22"/>
        </w:rPr>
        <w:t xml:space="preserve"> Perception</w:t>
      </w:r>
    </w:p>
    <w:p w:rsidR="004B14FB" w:rsidRPr="00D915DA" w:rsidRDefault="004B14FB" w:rsidP="00D915DA">
      <w:pPr>
        <w:spacing w:line="320" w:lineRule="exact"/>
        <w:rPr>
          <w:rFonts w:ascii="Arial Narrow" w:hAnsi="Arial Narrow"/>
          <w:sz w:val="22"/>
        </w:rPr>
        <w:sectPr w:rsidR="004B14FB" w:rsidRPr="00D915DA" w:rsidSect="004B14FB">
          <w:type w:val="continuous"/>
          <w:pgSz w:w="11900" w:h="16840"/>
          <w:pgMar w:top="1089" w:right="1134" w:bottom="822" w:left="1134" w:header="709" w:footer="249" w:gutter="0"/>
          <w:cols w:num="2" w:space="425"/>
          <w:docGrid w:type="lines" w:linePitch="326"/>
        </w:sectPr>
      </w:pPr>
    </w:p>
    <w:p w:rsidR="00C533BB" w:rsidRDefault="00555EBC" w:rsidP="001B0E89">
      <w:pPr>
        <w:pStyle w:val="ab"/>
        <w:numPr>
          <w:ilvl w:val="2"/>
          <w:numId w:val="9"/>
        </w:numPr>
        <w:spacing w:line="320" w:lineRule="exact"/>
        <w:ind w:firstLineChars="0"/>
        <w:rPr>
          <w:rFonts w:ascii="Arial Narrow" w:eastAsiaTheme="minorEastAsia" w:hAnsi="Arial Narrow"/>
          <w:sz w:val="22"/>
        </w:rPr>
      </w:pPr>
      <w:r>
        <w:rPr>
          <w:rFonts w:ascii="Arial Narrow" w:eastAsiaTheme="minorEastAsia" w:hAnsi="Arial Narrow" w:hint="eastAsia"/>
          <w:sz w:val="22"/>
        </w:rPr>
        <w:t>科学</w:t>
      </w:r>
      <w:r w:rsidR="00C533BB">
        <w:rPr>
          <w:rFonts w:ascii="Arial Narrow" w:eastAsiaTheme="minorEastAsia" w:hAnsi="Arial Narrow" w:hint="eastAsia"/>
          <w:sz w:val="22"/>
        </w:rPr>
        <w:t>论文</w:t>
      </w:r>
      <w:r w:rsidR="00AC57C9">
        <w:rPr>
          <w:rFonts w:ascii="Arial Narrow" w:eastAsiaTheme="minorEastAsia" w:hAnsi="Arial Narrow" w:hint="eastAsia"/>
          <w:sz w:val="22"/>
        </w:rPr>
        <w:t>报告</w:t>
      </w:r>
      <w:r>
        <w:rPr>
          <w:rFonts w:ascii="Arial Narrow" w:eastAsiaTheme="minorEastAsia" w:hAnsi="Arial Narrow" w:hint="eastAsia"/>
          <w:sz w:val="22"/>
        </w:rPr>
        <w:t>英文</w:t>
      </w:r>
      <w:r w:rsidR="00C533BB">
        <w:rPr>
          <w:rFonts w:ascii="Arial Narrow" w:eastAsiaTheme="minorEastAsia" w:hAnsi="Arial Narrow" w:hint="eastAsia"/>
          <w:sz w:val="22"/>
        </w:rPr>
        <w:t>撰写</w:t>
      </w:r>
      <w:r>
        <w:rPr>
          <w:rFonts w:ascii="Arial Narrow" w:eastAsiaTheme="minorEastAsia" w:hAnsi="Arial Narrow" w:hint="eastAsia"/>
          <w:sz w:val="22"/>
        </w:rPr>
        <w:t>培训</w:t>
      </w:r>
      <w:r w:rsidR="00C533BB">
        <w:rPr>
          <w:rFonts w:ascii="Arial Narrow" w:eastAsiaTheme="minorEastAsia" w:hAnsi="Arial Narrow" w:hint="eastAsia"/>
          <w:sz w:val="22"/>
        </w:rPr>
        <w:t>：</w:t>
      </w:r>
    </w:p>
    <w:p w:rsidR="00C533BB" w:rsidRDefault="00A9445E" w:rsidP="00C533BB">
      <w:pPr>
        <w:pStyle w:val="ab"/>
        <w:spacing w:line="320" w:lineRule="exact"/>
        <w:ind w:left="1260" w:firstLineChars="0" w:firstLine="0"/>
        <w:rPr>
          <w:rFonts w:ascii="Arial Narrow" w:eastAsiaTheme="minorEastAsia" w:hAnsi="Arial Narrow"/>
          <w:sz w:val="22"/>
        </w:rPr>
      </w:pPr>
      <w:r>
        <w:rPr>
          <w:rFonts w:ascii="Arial Narrow" w:eastAsiaTheme="minorEastAsia" w:hAnsi="Arial Narrow" w:hint="eastAsia"/>
          <w:sz w:val="22"/>
        </w:rPr>
        <w:t>在上述专业热点教学的基础上，学生将在奥斯汀</w:t>
      </w:r>
      <w:r w:rsidR="00C533BB">
        <w:rPr>
          <w:rFonts w:ascii="Arial Narrow" w:eastAsiaTheme="minorEastAsia" w:hAnsi="Arial Narrow" w:hint="eastAsia"/>
          <w:sz w:val="22"/>
        </w:rPr>
        <w:t>老师的指导下，完成一个小型专业论文的撰写。学生将了解西方</w:t>
      </w:r>
      <w:r w:rsidR="00C21B42">
        <w:rPr>
          <w:rFonts w:ascii="Arial Narrow" w:eastAsiaTheme="minorEastAsia" w:hAnsi="Arial Narrow" w:hint="eastAsia"/>
          <w:sz w:val="22"/>
        </w:rPr>
        <w:t>科学</w:t>
      </w:r>
      <w:r w:rsidR="00C533BB">
        <w:rPr>
          <w:rFonts w:ascii="Arial Narrow" w:eastAsiaTheme="minorEastAsia" w:hAnsi="Arial Narrow" w:hint="eastAsia"/>
          <w:sz w:val="22"/>
        </w:rPr>
        <w:t>学术论文</w:t>
      </w:r>
      <w:r w:rsidR="00C21B42">
        <w:rPr>
          <w:rFonts w:ascii="Arial Narrow" w:eastAsiaTheme="minorEastAsia" w:hAnsi="Arial Narrow" w:hint="eastAsia"/>
          <w:sz w:val="22"/>
        </w:rPr>
        <w:t>或科学研究报告</w:t>
      </w:r>
      <w:r w:rsidR="00C533BB">
        <w:rPr>
          <w:rFonts w:ascii="Arial Narrow" w:eastAsiaTheme="minorEastAsia" w:hAnsi="Arial Narrow" w:hint="eastAsia"/>
          <w:sz w:val="22"/>
        </w:rPr>
        <w:t>撰写的框架及相关要点。</w:t>
      </w:r>
    </w:p>
    <w:p w:rsidR="00C533BB" w:rsidRDefault="00C533BB" w:rsidP="001B0E89">
      <w:pPr>
        <w:pStyle w:val="ab"/>
        <w:numPr>
          <w:ilvl w:val="2"/>
          <w:numId w:val="9"/>
        </w:numPr>
        <w:spacing w:line="320" w:lineRule="exact"/>
        <w:ind w:firstLineChars="0"/>
        <w:rPr>
          <w:rFonts w:ascii="Arial Narrow" w:eastAsiaTheme="minorEastAsia" w:hAnsi="Arial Narrow"/>
          <w:sz w:val="22"/>
        </w:rPr>
      </w:pPr>
      <w:r>
        <w:rPr>
          <w:rFonts w:ascii="Arial Narrow" w:eastAsiaTheme="minorEastAsia" w:hAnsi="Arial Narrow" w:hint="eastAsia"/>
          <w:sz w:val="22"/>
        </w:rPr>
        <w:t>论文答辩：</w:t>
      </w:r>
    </w:p>
    <w:p w:rsidR="00C533BB" w:rsidRPr="00533E2F" w:rsidRDefault="00C533BB" w:rsidP="00D86B46">
      <w:pPr>
        <w:pStyle w:val="ab"/>
        <w:tabs>
          <w:tab w:val="left" w:pos="5954"/>
        </w:tabs>
        <w:spacing w:line="320" w:lineRule="exact"/>
        <w:ind w:left="1260" w:firstLineChars="0" w:firstLine="0"/>
        <w:rPr>
          <w:rFonts w:ascii="Arial Narrow" w:eastAsiaTheme="minorEastAsia" w:hAnsi="Arial Narrow"/>
          <w:sz w:val="22"/>
        </w:rPr>
      </w:pPr>
      <w:r>
        <w:rPr>
          <w:rFonts w:ascii="Arial Narrow" w:eastAsiaTheme="minorEastAsia" w:hAnsi="Arial Narrow" w:hint="eastAsia"/>
          <w:sz w:val="22"/>
        </w:rPr>
        <w:t>学生在项目尾声进行项目演示（</w:t>
      </w:r>
      <w:r>
        <w:rPr>
          <w:rFonts w:ascii="Arial Narrow" w:eastAsiaTheme="minorEastAsia" w:hAnsi="Arial Narrow" w:hint="eastAsia"/>
          <w:sz w:val="22"/>
        </w:rPr>
        <w:t>Presentation</w:t>
      </w:r>
      <w:r>
        <w:rPr>
          <w:rFonts w:ascii="Arial Narrow" w:eastAsiaTheme="minorEastAsia" w:hAnsi="Arial Narrow" w:hint="eastAsia"/>
          <w:sz w:val="22"/>
        </w:rPr>
        <w:t>）机项目答辩（</w:t>
      </w:r>
      <w:r>
        <w:rPr>
          <w:rFonts w:ascii="Arial Narrow" w:eastAsiaTheme="minorEastAsia" w:hAnsi="Arial Narrow" w:hint="eastAsia"/>
          <w:sz w:val="22"/>
        </w:rPr>
        <w:t>Oral Defen</w:t>
      </w:r>
      <w:r>
        <w:rPr>
          <w:rFonts w:ascii="Arial Narrow" w:eastAsiaTheme="minorEastAsia" w:hAnsi="Arial Narrow"/>
          <w:sz w:val="22"/>
        </w:rPr>
        <w:t>s</w:t>
      </w:r>
      <w:r>
        <w:rPr>
          <w:rFonts w:ascii="Arial Narrow" w:eastAsiaTheme="minorEastAsia" w:hAnsi="Arial Narrow" w:hint="eastAsia"/>
          <w:sz w:val="22"/>
        </w:rPr>
        <w:t>e</w:t>
      </w:r>
      <w:r>
        <w:rPr>
          <w:rFonts w:ascii="Arial Narrow" w:eastAsiaTheme="minorEastAsia" w:hAnsi="Arial Narrow" w:hint="eastAsia"/>
          <w:sz w:val="22"/>
        </w:rPr>
        <w:t>）。该部分内容将提高学生的学术交流及学术展示能力。</w:t>
      </w:r>
    </w:p>
    <w:p w:rsidR="00C533BB" w:rsidRPr="00F7097F" w:rsidRDefault="00243FB0" w:rsidP="00E16C65">
      <w:pPr>
        <w:pStyle w:val="ab"/>
        <w:numPr>
          <w:ilvl w:val="1"/>
          <w:numId w:val="15"/>
        </w:numPr>
        <w:spacing w:line="320" w:lineRule="exact"/>
        <w:ind w:left="851" w:firstLineChars="0" w:hanging="426"/>
        <w:rPr>
          <w:rFonts w:ascii="Arial Narrow" w:eastAsiaTheme="minorEastAsia" w:hAnsi="Arial Narrow"/>
          <w:sz w:val="22"/>
        </w:rPr>
      </w:pPr>
      <w:r>
        <w:rPr>
          <w:rFonts w:ascii="Arial Narrow" w:eastAsiaTheme="minorEastAsia" w:hAnsi="Arial Narrow"/>
          <w:sz w:val="22"/>
        </w:rPr>
        <w:t>项目中将组织学生与当地</w:t>
      </w:r>
      <w:r>
        <w:rPr>
          <w:rFonts w:ascii="Arial Narrow" w:eastAsiaTheme="minorEastAsia" w:hAnsi="Arial Narrow" w:hint="eastAsia"/>
          <w:sz w:val="22"/>
        </w:rPr>
        <w:t>人工智能</w:t>
      </w:r>
      <w:r w:rsidR="00C533BB" w:rsidRPr="00F7097F">
        <w:rPr>
          <w:rFonts w:ascii="Arial Narrow" w:eastAsiaTheme="minorEastAsia" w:hAnsi="Arial Narrow"/>
          <w:sz w:val="22"/>
        </w:rPr>
        <w:t>方面的专</w:t>
      </w:r>
      <w:r>
        <w:rPr>
          <w:rFonts w:ascii="Arial Narrow" w:eastAsiaTheme="minorEastAsia" w:hAnsi="Arial Narrow"/>
          <w:sz w:val="22"/>
        </w:rPr>
        <w:t>家进行交流互动。通过参观访问等形式，帮助学</w:t>
      </w:r>
      <w:r>
        <w:rPr>
          <w:rFonts w:ascii="Arial Narrow" w:eastAsiaTheme="minorEastAsia" w:hAnsi="Arial Narrow"/>
          <w:sz w:val="22"/>
        </w:rPr>
        <w:lastRenderedPageBreak/>
        <w:t>生了解美国在</w:t>
      </w:r>
      <w:r>
        <w:rPr>
          <w:rFonts w:ascii="Arial Narrow" w:eastAsiaTheme="minorEastAsia" w:hAnsi="Arial Narrow" w:hint="eastAsia"/>
          <w:sz w:val="22"/>
        </w:rPr>
        <w:t>人工智能领域</w:t>
      </w:r>
      <w:r w:rsidR="00C533BB" w:rsidRPr="00F7097F">
        <w:rPr>
          <w:rFonts w:ascii="Arial Narrow" w:eastAsiaTheme="minorEastAsia" w:hAnsi="Arial Narrow"/>
          <w:sz w:val="22"/>
        </w:rPr>
        <w:t>发展现状。</w:t>
      </w:r>
    </w:p>
    <w:p w:rsidR="00C533BB" w:rsidRPr="00F7097F" w:rsidRDefault="00C533BB" w:rsidP="00E16C65">
      <w:pPr>
        <w:pStyle w:val="ab"/>
        <w:numPr>
          <w:ilvl w:val="1"/>
          <w:numId w:val="15"/>
        </w:numPr>
        <w:spacing w:line="320" w:lineRule="exact"/>
        <w:ind w:left="851" w:firstLineChars="0" w:hanging="426"/>
        <w:rPr>
          <w:rFonts w:ascii="Arial Narrow" w:eastAsiaTheme="minorEastAsia" w:hAnsi="Arial Narrow"/>
          <w:sz w:val="22"/>
        </w:rPr>
      </w:pPr>
      <w:r w:rsidRPr="00F7097F">
        <w:rPr>
          <w:rFonts w:ascii="Arial Narrow" w:eastAsiaTheme="minorEastAsia" w:hAnsi="Arial Narrow"/>
          <w:sz w:val="22"/>
        </w:rPr>
        <w:t>学生在项目中参与文化社会活动并参观当地著名人文景观（例如：参观德州</w:t>
      </w:r>
      <w:proofErr w:type="gramStart"/>
      <w:r w:rsidRPr="00F7097F">
        <w:rPr>
          <w:rFonts w:ascii="Arial Narrow" w:eastAsiaTheme="minorEastAsia" w:hAnsi="Arial Narrow"/>
          <w:sz w:val="22"/>
        </w:rPr>
        <w:t>州政府国会</w:t>
      </w:r>
      <w:proofErr w:type="gramEnd"/>
      <w:r w:rsidRPr="00F7097F">
        <w:rPr>
          <w:rFonts w:ascii="Arial Narrow" w:eastAsiaTheme="minorEastAsia" w:hAnsi="Arial Narrow"/>
          <w:sz w:val="22"/>
        </w:rPr>
        <w:t>大厦、当地著名图书馆及博物馆等）</w:t>
      </w:r>
    </w:p>
    <w:p w:rsidR="00C533BB" w:rsidRPr="00577A46" w:rsidRDefault="00C533BB" w:rsidP="00E16C65">
      <w:pPr>
        <w:pStyle w:val="ab"/>
        <w:numPr>
          <w:ilvl w:val="1"/>
          <w:numId w:val="15"/>
        </w:numPr>
        <w:spacing w:line="320" w:lineRule="exact"/>
        <w:ind w:left="851" w:firstLineChars="0" w:hanging="426"/>
        <w:rPr>
          <w:rFonts w:ascii="Arial Narrow" w:eastAsiaTheme="minorEastAsia" w:hAnsi="Arial Narrow"/>
          <w:sz w:val="22"/>
        </w:rPr>
      </w:pPr>
      <w:r w:rsidRPr="00F7097F">
        <w:rPr>
          <w:rFonts w:ascii="Arial Narrow" w:eastAsiaTheme="minorEastAsia" w:hAnsi="Arial Narrow"/>
          <w:sz w:val="22"/>
        </w:rPr>
        <w:t>通过专业讲座，帮助</w:t>
      </w:r>
      <w:r>
        <w:rPr>
          <w:rFonts w:ascii="Arial Narrow" w:eastAsiaTheme="minorEastAsia" w:hAnsi="Arial Narrow"/>
          <w:sz w:val="22"/>
        </w:rPr>
        <w:t>学生了解美国整体高校申</w:t>
      </w:r>
      <w:proofErr w:type="gramStart"/>
      <w:r>
        <w:rPr>
          <w:rFonts w:ascii="Arial Narrow" w:eastAsiaTheme="minorEastAsia" w:hAnsi="Arial Narrow"/>
          <w:sz w:val="22"/>
        </w:rPr>
        <w:t>研</w:t>
      </w:r>
      <w:proofErr w:type="gramEnd"/>
      <w:r>
        <w:rPr>
          <w:rFonts w:ascii="Arial Narrow" w:eastAsiaTheme="minorEastAsia" w:hAnsi="Arial Narrow"/>
          <w:sz w:val="22"/>
        </w:rPr>
        <w:t>过程及注意事项，并具体介绍德州大学奥斯</w:t>
      </w:r>
      <w:r>
        <w:rPr>
          <w:rFonts w:ascii="Arial Narrow" w:eastAsiaTheme="minorEastAsia" w:hAnsi="Arial Narrow" w:hint="eastAsia"/>
          <w:sz w:val="22"/>
        </w:rPr>
        <w:t>汀</w:t>
      </w:r>
      <w:r w:rsidRPr="00F7097F">
        <w:rPr>
          <w:rFonts w:ascii="Arial Narrow" w:eastAsiaTheme="minorEastAsia" w:hAnsi="Arial Narrow"/>
          <w:sz w:val="22"/>
        </w:rPr>
        <w:t>分校的研究生申请。</w:t>
      </w:r>
    </w:p>
    <w:p w:rsidR="00C533BB" w:rsidRPr="00F7097F" w:rsidRDefault="00C533BB" w:rsidP="00E16C65">
      <w:pPr>
        <w:pStyle w:val="ab"/>
        <w:numPr>
          <w:ilvl w:val="0"/>
          <w:numId w:val="15"/>
        </w:numPr>
        <w:spacing w:beforeLines="100" w:before="326" w:line="380" w:lineRule="exact"/>
        <w:ind w:left="420" w:firstLineChars="0" w:hanging="420"/>
        <w:rPr>
          <w:rFonts w:ascii="Arial Narrow" w:eastAsiaTheme="minorEastAsia" w:hAnsi="Arial Narrow"/>
          <w:b/>
          <w:sz w:val="22"/>
        </w:rPr>
      </w:pPr>
      <w:r w:rsidRPr="00F7097F">
        <w:rPr>
          <w:rFonts w:ascii="Arial Narrow" w:eastAsiaTheme="minorEastAsia" w:hAnsi="Arial Narrow"/>
          <w:b/>
          <w:sz w:val="22"/>
        </w:rPr>
        <w:t>项目成果</w:t>
      </w:r>
    </w:p>
    <w:p w:rsidR="00333100" w:rsidRDefault="00333100" w:rsidP="001B0E89">
      <w:pPr>
        <w:pStyle w:val="ab"/>
        <w:numPr>
          <w:ilvl w:val="0"/>
          <w:numId w:val="5"/>
        </w:numPr>
        <w:spacing w:line="380" w:lineRule="exact"/>
        <w:ind w:firstLineChars="0"/>
        <w:rPr>
          <w:rFonts w:ascii="Arial Narrow" w:eastAsiaTheme="minorEastAsia" w:hAnsi="Arial Narrow"/>
          <w:sz w:val="22"/>
        </w:rPr>
      </w:pPr>
      <w:r w:rsidRPr="00F7097F">
        <w:rPr>
          <w:rFonts w:ascii="Arial Narrow" w:eastAsiaTheme="minorEastAsia" w:hAnsi="Arial Narrow"/>
          <w:sz w:val="22"/>
        </w:rPr>
        <w:t>项目证书及项目结业证明</w:t>
      </w:r>
    </w:p>
    <w:p w:rsidR="00C533BB" w:rsidRPr="00333100" w:rsidRDefault="00C533BB" w:rsidP="00333100">
      <w:pPr>
        <w:pStyle w:val="ab"/>
        <w:numPr>
          <w:ilvl w:val="0"/>
          <w:numId w:val="5"/>
        </w:numPr>
        <w:spacing w:line="380" w:lineRule="exact"/>
        <w:ind w:firstLineChars="0"/>
        <w:rPr>
          <w:rFonts w:ascii="Arial Narrow" w:eastAsiaTheme="minorEastAsia" w:hAnsi="Arial Narrow"/>
          <w:sz w:val="22"/>
        </w:rPr>
      </w:pPr>
      <w:r w:rsidRPr="001324F7">
        <w:rPr>
          <w:rFonts w:ascii="Arial Narrow" w:eastAsiaTheme="minorEastAsia" w:hAnsi="Arial Narrow"/>
          <w:sz w:val="22"/>
        </w:rPr>
        <w:t>德州奥斯</w:t>
      </w:r>
      <w:r w:rsidRPr="001324F7">
        <w:rPr>
          <w:rFonts w:ascii="Arial Narrow" w:eastAsiaTheme="minorEastAsia" w:hAnsi="Arial Narrow" w:hint="eastAsia"/>
          <w:sz w:val="22"/>
        </w:rPr>
        <w:t>汀</w:t>
      </w:r>
      <w:r w:rsidRPr="001324F7">
        <w:rPr>
          <w:rFonts w:ascii="Arial Narrow" w:eastAsiaTheme="minorEastAsia" w:hAnsi="Arial Narrow"/>
          <w:sz w:val="22"/>
        </w:rPr>
        <w:t>分校的成绩</w:t>
      </w:r>
      <w:r w:rsidR="00794ED3">
        <w:rPr>
          <w:rFonts w:ascii="Arial Narrow" w:eastAsiaTheme="minorEastAsia" w:hAnsi="Arial Narrow" w:hint="eastAsia"/>
          <w:sz w:val="22"/>
        </w:rPr>
        <w:t>报告</w:t>
      </w:r>
      <w:r w:rsidRPr="001324F7">
        <w:rPr>
          <w:rFonts w:ascii="Arial Narrow" w:eastAsiaTheme="minorEastAsia" w:hAnsi="Arial Narrow"/>
          <w:sz w:val="22"/>
        </w:rPr>
        <w:t>单（</w:t>
      </w:r>
      <w:r w:rsidRPr="001324F7">
        <w:rPr>
          <w:rFonts w:ascii="Arial Narrow" w:eastAsiaTheme="minorEastAsia" w:hAnsi="Arial Narrow"/>
          <w:color w:val="000000" w:themeColor="text1"/>
          <w:sz w:val="22"/>
        </w:rPr>
        <w:t>*</w:t>
      </w:r>
      <w:r w:rsidRPr="001324F7">
        <w:rPr>
          <w:rFonts w:ascii="Arial Narrow" w:eastAsiaTheme="minorEastAsia" w:hAnsi="Arial Narrow"/>
          <w:sz w:val="20"/>
          <w:szCs w:val="20"/>
        </w:rPr>
        <w:t>但不包含德州奥斯</w:t>
      </w:r>
      <w:r w:rsidRPr="001324F7">
        <w:rPr>
          <w:rFonts w:ascii="Arial Narrow" w:eastAsiaTheme="minorEastAsia" w:hAnsi="Arial Narrow" w:hint="eastAsia"/>
          <w:sz w:val="20"/>
          <w:szCs w:val="20"/>
        </w:rPr>
        <w:t>汀</w:t>
      </w:r>
      <w:r w:rsidRPr="001324F7">
        <w:rPr>
          <w:rFonts w:ascii="Arial Narrow" w:eastAsiaTheme="minorEastAsia" w:hAnsi="Arial Narrow"/>
          <w:sz w:val="20"/>
          <w:szCs w:val="20"/>
        </w:rPr>
        <w:t>分校的学分</w:t>
      </w:r>
      <w:r w:rsidRPr="001324F7">
        <w:rPr>
          <w:rFonts w:ascii="Arial Narrow" w:eastAsiaTheme="minorEastAsia" w:hAnsi="Arial Narrow"/>
          <w:sz w:val="22"/>
        </w:rPr>
        <w:t>）。</w:t>
      </w:r>
    </w:p>
    <w:p w:rsidR="00C21150" w:rsidRDefault="00C21150" w:rsidP="00E16C65">
      <w:pPr>
        <w:pStyle w:val="ab"/>
        <w:numPr>
          <w:ilvl w:val="0"/>
          <w:numId w:val="15"/>
        </w:numPr>
        <w:spacing w:beforeLines="100" w:before="326" w:line="380" w:lineRule="exact"/>
        <w:ind w:left="420" w:firstLineChars="0" w:hanging="420"/>
        <w:rPr>
          <w:rFonts w:ascii="Arial Narrow" w:eastAsiaTheme="minorEastAsia" w:hAnsi="Arial Narrow"/>
          <w:b/>
          <w:sz w:val="22"/>
        </w:rPr>
      </w:pPr>
      <w:r>
        <w:rPr>
          <w:rFonts w:ascii="Arial Narrow" w:eastAsiaTheme="minorEastAsia" w:hAnsi="Arial Narrow" w:hint="eastAsia"/>
          <w:b/>
          <w:sz w:val="22"/>
        </w:rPr>
        <w:t>签证</w:t>
      </w:r>
    </w:p>
    <w:p w:rsidR="00C21150" w:rsidRPr="00C21150" w:rsidRDefault="00C21150" w:rsidP="00C21150">
      <w:pPr>
        <w:pStyle w:val="ab"/>
        <w:spacing w:line="320" w:lineRule="exact"/>
        <w:ind w:left="420" w:firstLineChars="0" w:firstLine="0"/>
        <w:rPr>
          <w:rFonts w:ascii="Arial Narrow" w:eastAsiaTheme="minorEastAsia" w:hAnsi="Arial Narrow"/>
          <w:sz w:val="22"/>
        </w:rPr>
      </w:pPr>
      <w:r>
        <w:rPr>
          <w:rFonts w:ascii="Arial Narrow" w:eastAsiaTheme="minorEastAsia" w:hAnsi="Arial Narrow" w:hint="eastAsia"/>
          <w:sz w:val="22"/>
        </w:rPr>
        <w:t>美国</w:t>
      </w:r>
      <w:r>
        <w:rPr>
          <w:rFonts w:ascii="Arial Narrow" w:eastAsiaTheme="minorEastAsia" w:hAnsi="Arial Narrow" w:hint="eastAsia"/>
          <w:sz w:val="22"/>
        </w:rPr>
        <w:t>J</w:t>
      </w:r>
      <w:r w:rsidR="00794ED3">
        <w:rPr>
          <w:rFonts w:ascii="Arial Narrow" w:eastAsiaTheme="minorEastAsia" w:hAnsi="Arial Narrow" w:hint="eastAsia"/>
          <w:sz w:val="22"/>
        </w:rPr>
        <w:t>-</w:t>
      </w:r>
      <w:r w:rsidR="00794ED3">
        <w:rPr>
          <w:rFonts w:ascii="Arial Narrow" w:eastAsiaTheme="minorEastAsia" w:hAnsi="Arial Narrow"/>
          <w:sz w:val="22"/>
        </w:rPr>
        <w:t>1</w:t>
      </w:r>
      <w:r w:rsidR="00BB6D56">
        <w:rPr>
          <w:rFonts w:ascii="Arial Narrow" w:eastAsiaTheme="minorEastAsia" w:hAnsi="Arial Narrow" w:hint="eastAsia"/>
          <w:sz w:val="22"/>
        </w:rPr>
        <w:t>交流访问学者</w:t>
      </w:r>
      <w:r>
        <w:rPr>
          <w:rFonts w:ascii="Arial Narrow" w:eastAsiaTheme="minorEastAsia" w:hAnsi="Arial Narrow" w:hint="eastAsia"/>
          <w:sz w:val="22"/>
        </w:rPr>
        <w:t>签证</w:t>
      </w:r>
    </w:p>
    <w:p w:rsidR="00C533BB" w:rsidRPr="00F7097F" w:rsidRDefault="00C533BB" w:rsidP="00E16C65">
      <w:pPr>
        <w:pStyle w:val="ab"/>
        <w:numPr>
          <w:ilvl w:val="0"/>
          <w:numId w:val="15"/>
        </w:numPr>
        <w:spacing w:beforeLines="100" w:before="326" w:line="380" w:lineRule="exact"/>
        <w:ind w:left="420" w:firstLineChars="0" w:hanging="420"/>
        <w:rPr>
          <w:rFonts w:ascii="Arial Narrow" w:eastAsiaTheme="minorEastAsia" w:hAnsi="Arial Narrow"/>
          <w:b/>
          <w:sz w:val="22"/>
        </w:rPr>
      </w:pPr>
      <w:r w:rsidRPr="00F7097F">
        <w:rPr>
          <w:rFonts w:ascii="Arial Narrow" w:eastAsiaTheme="minorEastAsia" w:hAnsi="Arial Narrow"/>
          <w:b/>
          <w:sz w:val="22"/>
        </w:rPr>
        <w:t>项目录取要求</w:t>
      </w:r>
    </w:p>
    <w:p w:rsidR="00C533BB" w:rsidRPr="00F7097F" w:rsidRDefault="00C533BB" w:rsidP="001B0E89">
      <w:pPr>
        <w:pStyle w:val="ab"/>
        <w:numPr>
          <w:ilvl w:val="0"/>
          <w:numId w:val="4"/>
        </w:numPr>
        <w:spacing w:line="340" w:lineRule="exact"/>
        <w:ind w:firstLineChars="0"/>
        <w:rPr>
          <w:rFonts w:ascii="Arial Narrow" w:eastAsiaTheme="minorEastAsia" w:hAnsi="Arial Narrow"/>
          <w:sz w:val="22"/>
        </w:rPr>
      </w:pPr>
      <w:r w:rsidRPr="00F7097F">
        <w:rPr>
          <w:rFonts w:ascii="Arial Narrow" w:eastAsiaTheme="minorEastAsia" w:hAnsi="Arial Narrow"/>
          <w:sz w:val="22"/>
        </w:rPr>
        <w:t xml:space="preserve">GPA 2.5 </w:t>
      </w:r>
      <w:r w:rsidR="002D7502">
        <w:rPr>
          <w:rFonts w:ascii="Arial Narrow" w:eastAsiaTheme="minorEastAsia" w:hAnsi="Arial Narrow"/>
          <w:sz w:val="22"/>
        </w:rPr>
        <w:t>/4.0</w:t>
      </w:r>
      <w:r w:rsidRPr="00F7097F">
        <w:rPr>
          <w:rFonts w:ascii="Arial Narrow" w:eastAsiaTheme="minorEastAsia" w:hAnsi="Arial Narrow"/>
          <w:sz w:val="22"/>
        </w:rPr>
        <w:t>或中方大学学校或学院出具的学生学术水平</w:t>
      </w:r>
      <w:r>
        <w:rPr>
          <w:rFonts w:ascii="Arial Narrow" w:eastAsiaTheme="minorEastAsia" w:hAnsi="Arial Narrow" w:hint="eastAsia"/>
          <w:sz w:val="22"/>
        </w:rPr>
        <w:t>适宜</w:t>
      </w:r>
      <w:r w:rsidRPr="00F7097F">
        <w:rPr>
          <w:rFonts w:ascii="Arial Narrow" w:eastAsiaTheme="minorEastAsia" w:hAnsi="Arial Narrow"/>
          <w:sz w:val="22"/>
        </w:rPr>
        <w:t>参加本项目推荐函。</w:t>
      </w:r>
    </w:p>
    <w:p w:rsidR="00C533BB" w:rsidRPr="00F7097F" w:rsidRDefault="00C533BB" w:rsidP="001B0E89">
      <w:pPr>
        <w:pStyle w:val="ab"/>
        <w:numPr>
          <w:ilvl w:val="0"/>
          <w:numId w:val="4"/>
        </w:numPr>
        <w:spacing w:line="340" w:lineRule="exact"/>
        <w:ind w:firstLineChars="0"/>
        <w:rPr>
          <w:rFonts w:ascii="Arial Narrow" w:eastAsiaTheme="minorEastAsia" w:hAnsi="Arial Narrow"/>
          <w:sz w:val="22"/>
        </w:rPr>
      </w:pPr>
      <w:r w:rsidRPr="00F7097F">
        <w:rPr>
          <w:rFonts w:ascii="Arial Narrow" w:eastAsiaTheme="minorEastAsia" w:hAnsi="Arial Narrow"/>
          <w:sz w:val="22"/>
        </w:rPr>
        <w:t>英文要求满足下列任意一项即可。</w:t>
      </w:r>
    </w:p>
    <w:p w:rsidR="00C533BB" w:rsidRPr="00F7097F" w:rsidRDefault="00C533BB" w:rsidP="001B0E89">
      <w:pPr>
        <w:pStyle w:val="ab"/>
        <w:numPr>
          <w:ilvl w:val="1"/>
          <w:numId w:val="4"/>
        </w:numPr>
        <w:spacing w:line="340" w:lineRule="exact"/>
        <w:ind w:firstLineChars="0"/>
        <w:rPr>
          <w:rFonts w:ascii="Arial Narrow" w:eastAsiaTheme="minorEastAsia" w:hAnsi="Arial Narrow"/>
          <w:sz w:val="22"/>
        </w:rPr>
      </w:pPr>
      <w:r w:rsidRPr="00F7097F">
        <w:rPr>
          <w:rFonts w:ascii="Arial Narrow" w:eastAsiaTheme="minorEastAsia" w:hAnsi="Arial Narrow"/>
          <w:sz w:val="22"/>
        </w:rPr>
        <w:t>TOEFL</w:t>
      </w:r>
      <w:r w:rsidR="00F55F1C">
        <w:rPr>
          <w:rFonts w:ascii="Arial Narrow" w:eastAsiaTheme="minorEastAsia" w:hAnsi="Arial Narrow" w:hint="eastAsia"/>
          <w:sz w:val="22"/>
        </w:rPr>
        <w:t>-</w:t>
      </w:r>
      <w:r w:rsidR="00F55F1C">
        <w:rPr>
          <w:rFonts w:ascii="Arial Narrow" w:eastAsiaTheme="minorEastAsia" w:hAnsi="Arial Narrow"/>
          <w:sz w:val="22"/>
        </w:rPr>
        <w:t>IBT</w:t>
      </w:r>
      <w:r w:rsidR="00F55F1C">
        <w:rPr>
          <w:rFonts w:ascii="Arial Narrow" w:eastAsiaTheme="minorEastAsia" w:hAnsi="Arial Narrow" w:hint="eastAsia"/>
          <w:sz w:val="22"/>
        </w:rPr>
        <w:t>：</w:t>
      </w:r>
      <w:r>
        <w:rPr>
          <w:rFonts w:ascii="Arial Narrow" w:eastAsiaTheme="minorEastAsia" w:hAnsi="Arial Narrow"/>
          <w:sz w:val="22"/>
        </w:rPr>
        <w:t>75</w:t>
      </w:r>
    </w:p>
    <w:p w:rsidR="00C533BB" w:rsidRPr="00F7097F" w:rsidRDefault="00C533BB" w:rsidP="001B0E89">
      <w:pPr>
        <w:pStyle w:val="ab"/>
        <w:numPr>
          <w:ilvl w:val="1"/>
          <w:numId w:val="4"/>
        </w:numPr>
        <w:spacing w:line="340" w:lineRule="exact"/>
        <w:ind w:firstLineChars="0"/>
        <w:rPr>
          <w:rFonts w:ascii="Arial Narrow" w:eastAsiaTheme="minorEastAsia" w:hAnsi="Arial Narrow"/>
          <w:sz w:val="22"/>
        </w:rPr>
      </w:pPr>
      <w:r w:rsidRPr="00F7097F">
        <w:rPr>
          <w:rFonts w:ascii="Arial Narrow" w:eastAsiaTheme="minorEastAsia" w:hAnsi="Arial Narrow"/>
          <w:sz w:val="22"/>
        </w:rPr>
        <w:t xml:space="preserve">IELTS </w:t>
      </w:r>
      <w:r w:rsidR="00F55F1C">
        <w:rPr>
          <w:rFonts w:ascii="Arial Narrow" w:eastAsiaTheme="minorEastAsia" w:hAnsi="Arial Narrow" w:hint="eastAsia"/>
          <w:sz w:val="22"/>
        </w:rPr>
        <w:t>：</w:t>
      </w:r>
      <w:r>
        <w:rPr>
          <w:rFonts w:ascii="Arial Narrow" w:eastAsiaTheme="minorEastAsia" w:hAnsi="Arial Narrow"/>
          <w:sz w:val="22"/>
        </w:rPr>
        <w:t>5</w:t>
      </w:r>
      <w:r>
        <w:rPr>
          <w:rFonts w:ascii="Arial Narrow" w:eastAsiaTheme="minorEastAsia" w:hAnsi="Arial Narrow" w:hint="eastAsia"/>
          <w:sz w:val="22"/>
        </w:rPr>
        <w:t>.</w:t>
      </w:r>
      <w:r>
        <w:rPr>
          <w:rFonts w:ascii="Arial Narrow" w:eastAsiaTheme="minorEastAsia" w:hAnsi="Arial Narrow"/>
          <w:sz w:val="22"/>
        </w:rPr>
        <w:t>5</w:t>
      </w:r>
    </w:p>
    <w:p w:rsidR="00C533BB" w:rsidRPr="00F7097F" w:rsidRDefault="00C533BB" w:rsidP="001B0E89">
      <w:pPr>
        <w:pStyle w:val="ab"/>
        <w:numPr>
          <w:ilvl w:val="1"/>
          <w:numId w:val="4"/>
        </w:numPr>
        <w:spacing w:line="340" w:lineRule="exact"/>
        <w:ind w:firstLineChars="0"/>
        <w:rPr>
          <w:rFonts w:ascii="Arial Narrow" w:eastAsiaTheme="minorEastAsia" w:hAnsi="Arial Narrow"/>
          <w:sz w:val="22"/>
        </w:rPr>
      </w:pPr>
      <w:r w:rsidRPr="00F7097F">
        <w:rPr>
          <w:rFonts w:ascii="Arial Narrow" w:eastAsiaTheme="minorEastAsia" w:hAnsi="Arial Narrow"/>
          <w:sz w:val="22"/>
        </w:rPr>
        <w:t>CET 4</w:t>
      </w:r>
      <w:r w:rsidRPr="00F7097F">
        <w:rPr>
          <w:rFonts w:ascii="Arial Narrow" w:eastAsiaTheme="minorEastAsia" w:hAnsi="Arial Narrow"/>
          <w:sz w:val="22"/>
        </w:rPr>
        <w:t>大学英语四级考试</w:t>
      </w:r>
      <w:r w:rsidR="00F55F1C">
        <w:rPr>
          <w:rFonts w:ascii="Arial Narrow" w:eastAsiaTheme="minorEastAsia" w:hAnsi="Arial Narrow" w:hint="eastAsia"/>
          <w:sz w:val="22"/>
        </w:rPr>
        <w:t>：</w:t>
      </w:r>
      <w:r w:rsidRPr="00F7097F">
        <w:rPr>
          <w:rFonts w:ascii="Arial Narrow" w:eastAsiaTheme="minorEastAsia" w:hAnsi="Arial Narrow"/>
          <w:sz w:val="22"/>
        </w:rPr>
        <w:t>4</w:t>
      </w:r>
      <w:r>
        <w:rPr>
          <w:rFonts w:ascii="Arial Narrow" w:eastAsiaTheme="minorEastAsia" w:hAnsi="Arial Narrow" w:hint="eastAsia"/>
          <w:sz w:val="22"/>
        </w:rPr>
        <w:t>9</w:t>
      </w:r>
      <w:r w:rsidRPr="00F7097F">
        <w:rPr>
          <w:rFonts w:ascii="Arial Narrow" w:eastAsiaTheme="minorEastAsia" w:hAnsi="Arial Narrow"/>
          <w:sz w:val="22"/>
        </w:rPr>
        <w:t>0</w:t>
      </w:r>
    </w:p>
    <w:p w:rsidR="00C533BB" w:rsidRDefault="00C533BB" w:rsidP="001B0E89">
      <w:pPr>
        <w:pStyle w:val="ab"/>
        <w:numPr>
          <w:ilvl w:val="1"/>
          <w:numId w:val="4"/>
        </w:numPr>
        <w:spacing w:line="340" w:lineRule="exact"/>
        <w:ind w:firstLineChars="0"/>
        <w:rPr>
          <w:rFonts w:ascii="Arial Narrow" w:eastAsiaTheme="minorEastAsia" w:hAnsi="Arial Narrow"/>
          <w:sz w:val="22"/>
        </w:rPr>
      </w:pPr>
      <w:r w:rsidRPr="00F7097F">
        <w:rPr>
          <w:rFonts w:ascii="Arial Narrow" w:eastAsiaTheme="minorEastAsia" w:hAnsi="Arial Narrow"/>
          <w:sz w:val="22"/>
        </w:rPr>
        <w:t>CET 6</w:t>
      </w:r>
      <w:r w:rsidRPr="00F7097F">
        <w:rPr>
          <w:rFonts w:ascii="Arial Narrow" w:eastAsiaTheme="minorEastAsia" w:hAnsi="Arial Narrow"/>
          <w:sz w:val="22"/>
        </w:rPr>
        <w:t>大学英语六级考试</w:t>
      </w:r>
      <w:r w:rsidR="00F55F1C">
        <w:rPr>
          <w:rFonts w:ascii="Arial Narrow" w:eastAsiaTheme="minorEastAsia" w:hAnsi="Arial Narrow" w:hint="eastAsia"/>
          <w:sz w:val="22"/>
        </w:rPr>
        <w:t>：</w:t>
      </w:r>
      <w:r w:rsidRPr="00F7097F">
        <w:rPr>
          <w:rFonts w:ascii="Arial Narrow" w:eastAsiaTheme="minorEastAsia" w:hAnsi="Arial Narrow"/>
          <w:sz w:val="22"/>
        </w:rPr>
        <w:t>4</w:t>
      </w:r>
      <w:r>
        <w:rPr>
          <w:rFonts w:ascii="Arial Narrow" w:eastAsiaTheme="minorEastAsia" w:hAnsi="Arial Narrow" w:hint="eastAsia"/>
          <w:sz w:val="22"/>
        </w:rPr>
        <w:t>3</w:t>
      </w:r>
      <w:r w:rsidRPr="00F7097F">
        <w:rPr>
          <w:rFonts w:ascii="Arial Narrow" w:eastAsiaTheme="minorEastAsia" w:hAnsi="Arial Narrow"/>
          <w:sz w:val="22"/>
        </w:rPr>
        <w:t>0</w:t>
      </w:r>
    </w:p>
    <w:p w:rsidR="002B682E" w:rsidRPr="00F7097F" w:rsidRDefault="00BD679D" w:rsidP="001B0E89">
      <w:pPr>
        <w:pStyle w:val="ab"/>
        <w:numPr>
          <w:ilvl w:val="1"/>
          <w:numId w:val="4"/>
        </w:numPr>
        <w:spacing w:line="340" w:lineRule="exact"/>
        <w:ind w:firstLineChars="0"/>
        <w:rPr>
          <w:rFonts w:ascii="Arial Narrow" w:eastAsiaTheme="minorEastAsia" w:hAnsi="Arial Narrow"/>
          <w:sz w:val="22"/>
        </w:rPr>
      </w:pPr>
      <w:r>
        <w:rPr>
          <w:rFonts w:ascii="Arial Narrow" w:eastAsiaTheme="minorEastAsia" w:hAnsi="Arial Narrow"/>
          <w:sz w:val="22"/>
        </w:rPr>
        <w:t>派出方</w:t>
      </w:r>
      <w:r>
        <w:rPr>
          <w:rFonts w:ascii="Arial Narrow" w:eastAsiaTheme="minorEastAsia" w:hAnsi="Arial Narrow" w:hint="eastAsia"/>
          <w:sz w:val="22"/>
        </w:rPr>
        <w:t>院校</w:t>
      </w:r>
      <w:r w:rsidR="002B682E" w:rsidRPr="002B682E">
        <w:rPr>
          <w:rFonts w:ascii="Arial Narrow" w:eastAsiaTheme="minorEastAsia" w:hAnsi="Arial Narrow"/>
          <w:sz w:val="22"/>
        </w:rPr>
        <w:t>提供的认为学生具有使用英文完成本项目的说明。</w:t>
      </w:r>
    </w:p>
    <w:p w:rsidR="00C533BB" w:rsidRPr="00F7097F" w:rsidRDefault="00C533BB" w:rsidP="00E16C65">
      <w:pPr>
        <w:pStyle w:val="ab"/>
        <w:numPr>
          <w:ilvl w:val="0"/>
          <w:numId w:val="15"/>
        </w:numPr>
        <w:spacing w:beforeLines="100" w:before="326" w:line="380" w:lineRule="exact"/>
        <w:ind w:left="420" w:firstLineChars="0" w:hanging="420"/>
        <w:rPr>
          <w:rFonts w:ascii="Arial Narrow" w:eastAsiaTheme="minorEastAsia" w:hAnsi="Arial Narrow"/>
          <w:b/>
          <w:sz w:val="22"/>
        </w:rPr>
      </w:pPr>
      <w:r w:rsidRPr="00F7097F">
        <w:rPr>
          <w:rFonts w:ascii="Arial Narrow" w:eastAsiaTheme="minorEastAsia" w:hAnsi="Arial Narrow"/>
          <w:b/>
          <w:sz w:val="22"/>
        </w:rPr>
        <w:t>项目食宿</w:t>
      </w:r>
    </w:p>
    <w:p w:rsidR="00C533BB" w:rsidRPr="00F7097F" w:rsidRDefault="00C533BB" w:rsidP="001B0E89">
      <w:pPr>
        <w:pStyle w:val="ab"/>
        <w:numPr>
          <w:ilvl w:val="0"/>
          <w:numId w:val="6"/>
        </w:numPr>
        <w:spacing w:line="380" w:lineRule="exact"/>
        <w:ind w:firstLineChars="0"/>
        <w:rPr>
          <w:rFonts w:ascii="Arial Narrow" w:eastAsiaTheme="minorEastAsia" w:hAnsi="Arial Narrow"/>
          <w:color w:val="000000" w:themeColor="text1"/>
          <w:sz w:val="22"/>
        </w:rPr>
      </w:pPr>
      <w:r>
        <w:rPr>
          <w:rFonts w:ascii="Arial Narrow" w:eastAsiaTheme="minorEastAsia" w:hAnsi="Arial Narrow"/>
          <w:color w:val="000000" w:themeColor="text1"/>
          <w:sz w:val="22"/>
        </w:rPr>
        <w:t>住宿：</w:t>
      </w:r>
      <w:r w:rsidR="00333100">
        <w:rPr>
          <w:rFonts w:ascii="Arial Narrow" w:eastAsiaTheme="minorEastAsia" w:hAnsi="Arial Narrow" w:hint="eastAsia"/>
          <w:color w:val="000000" w:themeColor="text1"/>
          <w:sz w:val="22"/>
        </w:rPr>
        <w:t>奥斯汀</w:t>
      </w:r>
      <w:r>
        <w:rPr>
          <w:rFonts w:ascii="Arial Narrow" w:eastAsiaTheme="minorEastAsia" w:hAnsi="Arial Narrow"/>
          <w:color w:val="000000" w:themeColor="text1"/>
          <w:sz w:val="22"/>
        </w:rPr>
        <w:t>校方住宿，双人标准间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。</w:t>
      </w:r>
      <w:r w:rsidR="00763E0C">
        <w:rPr>
          <w:rFonts w:ascii="Arial Narrow" w:eastAsiaTheme="minorEastAsia" w:hAnsi="Arial Narrow" w:hint="eastAsia"/>
          <w:color w:val="000000" w:themeColor="text1"/>
          <w:sz w:val="22"/>
        </w:rPr>
        <w:t>住宿房间设备齐全，项目办公室还贴心为中国学生宿舍准备热水壶。房间内有厨房，冰箱，微波炉等。学校周边有的大型超市，还有中餐馆等亚洲多国餐馆，学生可依据自己喜好选择在外用餐。</w:t>
      </w:r>
    </w:p>
    <w:p w:rsidR="00C533BB" w:rsidRPr="00F7097F" w:rsidRDefault="00C533BB" w:rsidP="001B0E89">
      <w:pPr>
        <w:pStyle w:val="ab"/>
        <w:numPr>
          <w:ilvl w:val="0"/>
          <w:numId w:val="6"/>
        </w:numPr>
        <w:spacing w:line="380" w:lineRule="exact"/>
        <w:ind w:firstLineChars="0"/>
        <w:rPr>
          <w:rFonts w:ascii="Arial Narrow" w:eastAsiaTheme="minorEastAsia" w:hAnsi="Arial Narrow"/>
          <w:color w:val="000000" w:themeColor="text1"/>
          <w:sz w:val="22"/>
        </w:rPr>
      </w:pPr>
      <w:r w:rsidRPr="00F7097F">
        <w:rPr>
          <w:rFonts w:ascii="Arial Narrow" w:eastAsiaTheme="minorEastAsia" w:hAnsi="Arial Narrow"/>
          <w:color w:val="000000" w:themeColor="text1"/>
          <w:sz w:val="22"/>
        </w:rPr>
        <w:t>餐饮：</w:t>
      </w:r>
    </w:p>
    <w:p w:rsidR="00C533BB" w:rsidRPr="00577A46" w:rsidRDefault="00C533BB" w:rsidP="00C533BB">
      <w:pPr>
        <w:pStyle w:val="ab"/>
        <w:spacing w:line="380" w:lineRule="exact"/>
        <w:ind w:left="840" w:firstLineChars="0" w:firstLine="0"/>
        <w:rPr>
          <w:rFonts w:ascii="Arial Narrow" w:eastAsiaTheme="minorEastAsia" w:hAnsi="Arial Narrow"/>
          <w:color w:val="000000" w:themeColor="text1"/>
          <w:sz w:val="22"/>
        </w:rPr>
      </w:pPr>
      <w:r w:rsidRPr="00F7097F">
        <w:rPr>
          <w:rFonts w:ascii="Arial Narrow" w:eastAsiaTheme="minorEastAsia" w:hAnsi="Arial Narrow"/>
          <w:color w:val="000000" w:themeColor="text1"/>
          <w:sz w:val="22"/>
        </w:rPr>
        <w:t>项目内包含标准的用餐计划</w:t>
      </w:r>
      <w:r w:rsidRPr="00F7097F">
        <w:rPr>
          <w:rFonts w:ascii="Arial Narrow" w:eastAsiaTheme="minorEastAsia" w:hAnsi="Arial Narrow"/>
          <w:color w:val="000000" w:themeColor="text1"/>
          <w:sz w:val="22"/>
        </w:rPr>
        <w:t>(Meal Plan)</w:t>
      </w:r>
      <w:r w:rsidR="00BB6D56">
        <w:rPr>
          <w:rFonts w:ascii="Arial Narrow" w:eastAsiaTheme="minorEastAsia" w:hAnsi="Arial Narrow" w:hint="eastAsia"/>
          <w:color w:val="000000" w:themeColor="text1"/>
          <w:sz w:val="22"/>
        </w:rPr>
        <w:t>，每日三餐</w:t>
      </w:r>
      <w:r w:rsidR="00763E0C">
        <w:rPr>
          <w:rFonts w:ascii="Arial Narrow" w:eastAsiaTheme="minorEastAsia" w:hAnsi="Arial Narrow" w:hint="eastAsia"/>
          <w:color w:val="000000" w:themeColor="text1"/>
          <w:sz w:val="22"/>
        </w:rPr>
        <w:t>，包含三周的用餐</w:t>
      </w:r>
      <w:r w:rsidR="00BB6D56">
        <w:rPr>
          <w:rFonts w:ascii="Arial Narrow" w:eastAsiaTheme="minorEastAsia" w:hAnsi="Arial Narrow" w:hint="eastAsia"/>
          <w:color w:val="000000" w:themeColor="text1"/>
          <w:sz w:val="22"/>
        </w:rPr>
        <w:t>。</w:t>
      </w:r>
    </w:p>
    <w:p w:rsidR="00C533BB" w:rsidRDefault="00C533BB" w:rsidP="00E16C65">
      <w:pPr>
        <w:pStyle w:val="ab"/>
        <w:numPr>
          <w:ilvl w:val="0"/>
          <w:numId w:val="15"/>
        </w:numPr>
        <w:spacing w:beforeLines="50" w:before="163" w:line="380" w:lineRule="exact"/>
        <w:ind w:firstLineChars="0"/>
        <w:rPr>
          <w:rFonts w:ascii="Arial Narrow" w:eastAsiaTheme="minorEastAsia" w:hAnsi="Arial Narrow"/>
          <w:b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b/>
          <w:color w:val="000000" w:themeColor="text1"/>
          <w:sz w:val="22"/>
        </w:rPr>
        <w:t>IEF</w:t>
      </w:r>
      <w:r>
        <w:rPr>
          <w:rFonts w:ascii="Arial Narrow" w:eastAsiaTheme="minorEastAsia" w:hAnsi="Arial Narrow" w:hint="eastAsia"/>
          <w:b/>
          <w:color w:val="000000" w:themeColor="text1"/>
          <w:sz w:val="22"/>
        </w:rPr>
        <w:t>提供的服务</w:t>
      </w:r>
    </w:p>
    <w:p w:rsidR="00C533BB" w:rsidRPr="004D24FE" w:rsidRDefault="00C533BB" w:rsidP="001502F1">
      <w:pPr>
        <w:pStyle w:val="ab"/>
        <w:numPr>
          <w:ilvl w:val="0"/>
          <w:numId w:val="2"/>
        </w:numPr>
        <w:spacing w:line="340" w:lineRule="exact"/>
        <w:ind w:firstLineChars="0"/>
        <w:rPr>
          <w:rFonts w:ascii="Arial Narrow" w:eastAsiaTheme="minorEastAsia" w:hAnsi="Arial Narrow"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color w:val="000000" w:themeColor="text1"/>
          <w:sz w:val="22"/>
        </w:rPr>
        <w:t>学生及其家长咨询</w:t>
      </w:r>
    </w:p>
    <w:p w:rsidR="00C533BB" w:rsidRDefault="00C533BB" w:rsidP="001502F1">
      <w:pPr>
        <w:pStyle w:val="ab"/>
        <w:numPr>
          <w:ilvl w:val="0"/>
          <w:numId w:val="2"/>
        </w:numPr>
        <w:spacing w:line="340" w:lineRule="exact"/>
        <w:ind w:firstLineChars="0"/>
        <w:rPr>
          <w:rFonts w:ascii="Arial Narrow" w:eastAsiaTheme="minorEastAsia" w:hAnsi="Arial Narrow"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color w:val="000000" w:themeColor="text1"/>
          <w:sz w:val="22"/>
        </w:rPr>
        <w:t>指导帮助学生准备申请材料</w:t>
      </w:r>
    </w:p>
    <w:p w:rsidR="00C533BB" w:rsidRDefault="00C533BB" w:rsidP="001502F1">
      <w:pPr>
        <w:pStyle w:val="ab"/>
        <w:numPr>
          <w:ilvl w:val="0"/>
          <w:numId w:val="2"/>
        </w:numPr>
        <w:spacing w:line="340" w:lineRule="exact"/>
        <w:ind w:firstLineChars="0"/>
        <w:rPr>
          <w:rFonts w:ascii="Arial Narrow" w:eastAsiaTheme="minorEastAsia" w:hAnsi="Arial Narrow"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color w:val="000000" w:themeColor="text1"/>
          <w:sz w:val="22"/>
        </w:rPr>
        <w:t>学生录取服务与录取材料发放</w:t>
      </w:r>
    </w:p>
    <w:p w:rsidR="00C533BB" w:rsidRDefault="00C533BB" w:rsidP="001502F1">
      <w:pPr>
        <w:pStyle w:val="ab"/>
        <w:numPr>
          <w:ilvl w:val="0"/>
          <w:numId w:val="2"/>
        </w:numPr>
        <w:spacing w:line="340" w:lineRule="exact"/>
        <w:ind w:firstLineChars="0"/>
        <w:rPr>
          <w:rFonts w:ascii="Arial Narrow" w:eastAsiaTheme="minorEastAsia" w:hAnsi="Arial Narrow"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color w:val="000000" w:themeColor="text1"/>
          <w:sz w:val="22"/>
        </w:rPr>
        <w:t>学生签证</w:t>
      </w:r>
      <w:r w:rsidR="00333100">
        <w:rPr>
          <w:rFonts w:ascii="Arial Narrow" w:eastAsiaTheme="minorEastAsia" w:hAnsi="Arial Narrow" w:hint="eastAsia"/>
          <w:color w:val="000000" w:themeColor="text1"/>
          <w:sz w:val="22"/>
        </w:rPr>
        <w:t>指导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服务</w:t>
      </w:r>
    </w:p>
    <w:p w:rsidR="00C533BB" w:rsidRDefault="00C533BB" w:rsidP="001502F1">
      <w:pPr>
        <w:pStyle w:val="ab"/>
        <w:numPr>
          <w:ilvl w:val="0"/>
          <w:numId w:val="2"/>
        </w:numPr>
        <w:spacing w:line="340" w:lineRule="exact"/>
        <w:ind w:firstLineChars="0"/>
        <w:rPr>
          <w:rFonts w:ascii="Arial Narrow" w:eastAsiaTheme="minorEastAsia" w:hAnsi="Arial Narrow"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color w:val="000000" w:themeColor="text1"/>
          <w:sz w:val="22"/>
        </w:rPr>
        <w:t>学生行前指导培训</w:t>
      </w:r>
    </w:p>
    <w:p w:rsidR="00C533BB" w:rsidRDefault="00C533BB" w:rsidP="001502F1">
      <w:pPr>
        <w:pStyle w:val="ab"/>
        <w:numPr>
          <w:ilvl w:val="0"/>
          <w:numId w:val="2"/>
        </w:numPr>
        <w:spacing w:line="340" w:lineRule="exact"/>
        <w:ind w:firstLineChars="0"/>
        <w:rPr>
          <w:rFonts w:ascii="Arial Narrow" w:eastAsiaTheme="minorEastAsia" w:hAnsi="Arial Narrow"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color w:val="000000" w:themeColor="text1"/>
          <w:sz w:val="22"/>
        </w:rPr>
        <w:t>保险</w:t>
      </w:r>
      <w:r w:rsidR="00333100">
        <w:rPr>
          <w:rFonts w:ascii="Arial Narrow" w:eastAsiaTheme="minorEastAsia" w:hAnsi="Arial Narrow" w:hint="eastAsia"/>
          <w:color w:val="000000" w:themeColor="text1"/>
          <w:sz w:val="22"/>
        </w:rPr>
        <w:t>安排</w:t>
      </w:r>
      <w:r>
        <w:rPr>
          <w:rFonts w:ascii="Arial Narrow" w:eastAsiaTheme="minorEastAsia" w:hAnsi="Arial Narrow" w:hint="eastAsia"/>
          <w:color w:val="000000" w:themeColor="text1"/>
          <w:sz w:val="22"/>
        </w:rPr>
        <w:t>服务</w:t>
      </w:r>
    </w:p>
    <w:p w:rsidR="00C533BB" w:rsidRPr="00333100" w:rsidRDefault="00C533BB" w:rsidP="001502F1">
      <w:pPr>
        <w:pStyle w:val="ab"/>
        <w:numPr>
          <w:ilvl w:val="0"/>
          <w:numId w:val="2"/>
        </w:numPr>
        <w:spacing w:line="340" w:lineRule="exact"/>
        <w:ind w:firstLineChars="0"/>
        <w:rPr>
          <w:rFonts w:ascii="Arial Narrow" w:eastAsiaTheme="minorEastAsia" w:hAnsi="Arial Narrow"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color w:val="000000" w:themeColor="text1"/>
          <w:sz w:val="22"/>
        </w:rPr>
        <w:t>团体旅行组织安排服务</w:t>
      </w:r>
    </w:p>
    <w:p w:rsidR="00C533BB" w:rsidRDefault="00C533BB" w:rsidP="001502F1">
      <w:pPr>
        <w:pStyle w:val="ab"/>
        <w:numPr>
          <w:ilvl w:val="0"/>
          <w:numId w:val="2"/>
        </w:numPr>
        <w:spacing w:line="340" w:lineRule="exact"/>
        <w:ind w:firstLineChars="0"/>
        <w:rPr>
          <w:rFonts w:ascii="Arial Narrow" w:eastAsiaTheme="minorEastAsia" w:hAnsi="Arial Narrow"/>
          <w:color w:val="000000" w:themeColor="text1"/>
          <w:sz w:val="22"/>
        </w:rPr>
      </w:pPr>
      <w:r>
        <w:rPr>
          <w:rFonts w:ascii="Arial Narrow" w:eastAsiaTheme="minorEastAsia" w:hAnsi="Arial Narrow" w:hint="eastAsia"/>
          <w:color w:val="000000" w:themeColor="text1"/>
          <w:sz w:val="22"/>
        </w:rPr>
        <w:t>海外安全管理及应急保障服务</w:t>
      </w:r>
    </w:p>
    <w:p w:rsidR="005840F5" w:rsidRDefault="005840F5" w:rsidP="005840F5">
      <w:pPr>
        <w:spacing w:line="340" w:lineRule="exact"/>
        <w:rPr>
          <w:rFonts w:ascii="Arial Narrow" w:hAnsi="Arial Narrow"/>
          <w:color w:val="000000" w:themeColor="text1"/>
          <w:sz w:val="22"/>
        </w:rPr>
      </w:pPr>
    </w:p>
    <w:p w:rsidR="005840F5" w:rsidRPr="005B7721" w:rsidRDefault="005B7721" w:rsidP="005B7721">
      <w:pPr>
        <w:pStyle w:val="ab"/>
        <w:numPr>
          <w:ilvl w:val="0"/>
          <w:numId w:val="15"/>
        </w:numPr>
        <w:spacing w:line="340" w:lineRule="exact"/>
        <w:ind w:firstLineChars="0"/>
        <w:rPr>
          <w:rFonts w:ascii="Arial Narrow" w:hAnsi="Arial Narrow"/>
          <w:b/>
          <w:color w:val="000000" w:themeColor="text1"/>
          <w:sz w:val="22"/>
        </w:rPr>
      </w:pPr>
      <w:r w:rsidRPr="005B7721">
        <w:rPr>
          <w:rFonts w:ascii="Arial Narrow" w:hAnsi="Arial Narrow" w:hint="eastAsia"/>
          <w:b/>
          <w:color w:val="000000" w:themeColor="text1"/>
          <w:sz w:val="22"/>
        </w:rPr>
        <w:t>报名截止时间</w:t>
      </w:r>
    </w:p>
    <w:p w:rsidR="00FB54D1" w:rsidRPr="000C57C8" w:rsidRDefault="00FB54D1" w:rsidP="000C57C8">
      <w:pPr>
        <w:ind w:firstLineChars="200" w:firstLine="442"/>
        <w:rPr>
          <w:rFonts w:ascii="Arial Narrow" w:hAnsi="Arial Narrow"/>
          <w:sz w:val="22"/>
        </w:rPr>
      </w:pPr>
      <w:r w:rsidRPr="000C57C8">
        <w:rPr>
          <w:rFonts w:ascii="Arial Narrow" w:hAnsi="Arial Narrow" w:hint="eastAsia"/>
          <w:b/>
          <w:sz w:val="22"/>
        </w:rPr>
        <w:t>2019</w:t>
      </w:r>
      <w:r w:rsidRPr="000C57C8">
        <w:rPr>
          <w:rFonts w:ascii="Arial Narrow" w:hAnsi="Arial Narrow" w:hint="eastAsia"/>
          <w:b/>
          <w:sz w:val="22"/>
        </w:rPr>
        <w:t>年</w:t>
      </w:r>
      <w:r w:rsidR="00CC0656">
        <w:rPr>
          <w:rFonts w:ascii="Arial Narrow" w:hAnsi="Arial Narrow"/>
          <w:b/>
          <w:sz w:val="22"/>
        </w:rPr>
        <w:t>11</w:t>
      </w:r>
      <w:r w:rsidRPr="000C57C8">
        <w:rPr>
          <w:rFonts w:ascii="Arial Narrow" w:hAnsi="Arial Narrow" w:hint="eastAsia"/>
          <w:b/>
          <w:sz w:val="22"/>
        </w:rPr>
        <w:t>月</w:t>
      </w:r>
      <w:r w:rsidR="007645BE" w:rsidRPr="000C57C8">
        <w:rPr>
          <w:rFonts w:ascii="Arial Narrow" w:hAnsi="Arial Narrow" w:hint="eastAsia"/>
          <w:b/>
          <w:sz w:val="22"/>
        </w:rPr>
        <w:t>3</w:t>
      </w:r>
      <w:r w:rsidR="00CC0656">
        <w:rPr>
          <w:rFonts w:ascii="Arial Narrow" w:hAnsi="Arial Narrow"/>
          <w:b/>
          <w:sz w:val="22"/>
        </w:rPr>
        <w:t>0</w:t>
      </w:r>
      <w:r w:rsidRPr="000C57C8">
        <w:rPr>
          <w:rFonts w:ascii="Arial Narrow" w:hAnsi="Arial Narrow" w:hint="eastAsia"/>
          <w:b/>
          <w:sz w:val="22"/>
        </w:rPr>
        <w:t>日</w:t>
      </w:r>
      <w:r w:rsidRPr="000C57C8">
        <w:rPr>
          <w:rFonts w:ascii="Arial Narrow" w:hAnsi="Arial Narrow" w:hint="eastAsia"/>
          <w:sz w:val="22"/>
        </w:rPr>
        <w:t>（</w:t>
      </w:r>
      <w:r w:rsidR="00CC0656">
        <w:rPr>
          <w:rFonts w:ascii="Arial Narrow" w:hAnsi="Arial Narrow" w:hint="eastAsia"/>
          <w:sz w:val="22"/>
        </w:rPr>
        <w:t>建议尽早报名，为签证申请预留充足时间</w:t>
      </w:r>
      <w:r w:rsidRPr="000C57C8">
        <w:rPr>
          <w:rFonts w:ascii="Arial Narrow" w:hAnsi="Arial Narrow" w:hint="eastAsia"/>
          <w:sz w:val="22"/>
        </w:rPr>
        <w:t>）</w:t>
      </w:r>
    </w:p>
    <w:p w:rsidR="001502F1" w:rsidRDefault="001502F1" w:rsidP="007645BE">
      <w:pPr>
        <w:pStyle w:val="ab"/>
        <w:ind w:left="840" w:firstLineChars="0" w:firstLine="0"/>
        <w:rPr>
          <w:rFonts w:ascii="Arial Narrow" w:hAnsi="Arial Narrow"/>
          <w:sz w:val="22"/>
        </w:rPr>
      </w:pPr>
    </w:p>
    <w:p w:rsidR="001502F1" w:rsidRPr="007645BE" w:rsidRDefault="001502F1" w:rsidP="007645BE">
      <w:pPr>
        <w:pStyle w:val="ab"/>
        <w:ind w:left="840" w:firstLineChars="0" w:firstLine="0"/>
        <w:rPr>
          <w:rFonts w:ascii="Arial Narrow" w:hAnsi="Arial Narrow"/>
          <w:sz w:val="22"/>
        </w:rPr>
      </w:pPr>
    </w:p>
    <w:p w:rsidR="00C533BB" w:rsidRDefault="00C533BB" w:rsidP="00E16C65">
      <w:pPr>
        <w:pStyle w:val="ab"/>
        <w:numPr>
          <w:ilvl w:val="0"/>
          <w:numId w:val="15"/>
        </w:numPr>
        <w:spacing w:beforeLines="100" w:before="326" w:line="380" w:lineRule="exact"/>
        <w:ind w:left="420" w:firstLineChars="0" w:hanging="420"/>
        <w:rPr>
          <w:rFonts w:ascii="Arial Narrow" w:eastAsiaTheme="minorEastAsia" w:hAnsi="Arial Narrow"/>
          <w:b/>
          <w:sz w:val="22"/>
        </w:rPr>
      </w:pPr>
      <w:bookmarkStart w:id="2" w:name="OLE_LINK3"/>
      <w:bookmarkStart w:id="3" w:name="OLE_LINK4"/>
      <w:r w:rsidRPr="00F7097F">
        <w:rPr>
          <w:rFonts w:ascii="Arial Narrow" w:eastAsiaTheme="minorEastAsia" w:hAnsi="Arial Narrow"/>
          <w:b/>
          <w:sz w:val="22"/>
        </w:rPr>
        <w:lastRenderedPageBreak/>
        <w:t>项目费用</w:t>
      </w:r>
    </w:p>
    <w:tbl>
      <w:tblPr>
        <w:tblW w:w="8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8"/>
        <w:gridCol w:w="3969"/>
        <w:gridCol w:w="1701"/>
        <w:gridCol w:w="1701"/>
      </w:tblGrid>
      <w:tr w:rsidR="00D330E4" w:rsidRPr="00AC6702" w:rsidTr="009D2AF5">
        <w:trPr>
          <w:trHeight w:val="288"/>
          <w:jc w:val="center"/>
        </w:trPr>
        <w:tc>
          <w:tcPr>
            <w:tcW w:w="1268" w:type="dxa"/>
            <w:vMerge w:val="restart"/>
            <w:shd w:val="clear" w:color="auto" w:fill="92D050"/>
            <w:vAlign w:val="center"/>
          </w:tcPr>
          <w:p w:rsidR="00D330E4" w:rsidRPr="00AC6702" w:rsidRDefault="00D330E4" w:rsidP="00D330E4">
            <w:pPr>
              <w:widowControl/>
              <w:spacing w:line="240" w:lineRule="exact"/>
              <w:jc w:val="center"/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849AD"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>费用类型</w:t>
            </w:r>
          </w:p>
        </w:tc>
        <w:tc>
          <w:tcPr>
            <w:tcW w:w="3969" w:type="dxa"/>
            <w:vMerge w:val="restart"/>
            <w:shd w:val="clear" w:color="auto" w:fill="92D050"/>
            <w:noWrap/>
            <w:vAlign w:val="center"/>
            <w:hideMark/>
          </w:tcPr>
          <w:p w:rsidR="00D330E4" w:rsidRPr="00AC6702" w:rsidRDefault="00D330E4" w:rsidP="00D330E4">
            <w:pPr>
              <w:widowControl/>
              <w:spacing w:line="240" w:lineRule="exact"/>
              <w:jc w:val="center"/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C6702"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>项目</w:t>
            </w:r>
            <w:proofErr w:type="gramStart"/>
            <w:r w:rsidRPr="00AC6702"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>内费用</w:t>
            </w:r>
            <w:proofErr w:type="gramEnd"/>
          </w:p>
        </w:tc>
        <w:tc>
          <w:tcPr>
            <w:tcW w:w="3402" w:type="dxa"/>
            <w:gridSpan w:val="2"/>
            <w:shd w:val="clear" w:color="auto" w:fill="92D050"/>
            <w:vAlign w:val="center"/>
          </w:tcPr>
          <w:p w:rsidR="00D330E4" w:rsidRPr="00AC6702" w:rsidRDefault="00D330E4" w:rsidP="00D330E4">
            <w:pPr>
              <w:widowControl/>
              <w:spacing w:line="240" w:lineRule="exact"/>
              <w:jc w:val="center"/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Theme="majorEastAsia" w:hAnsi="Arial Narrow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</w:t>
            </w:r>
            <w:r w:rsidRPr="00AC6702"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>费用</w:t>
            </w:r>
          </w:p>
        </w:tc>
      </w:tr>
      <w:tr w:rsidR="00D330E4" w:rsidRPr="00AC6702" w:rsidTr="009D2AF5">
        <w:trPr>
          <w:trHeight w:val="288"/>
          <w:jc w:val="center"/>
        </w:trPr>
        <w:tc>
          <w:tcPr>
            <w:tcW w:w="1268" w:type="dxa"/>
            <w:vMerge/>
            <w:shd w:val="clear" w:color="auto" w:fill="92D050"/>
            <w:vAlign w:val="center"/>
          </w:tcPr>
          <w:p w:rsidR="00D330E4" w:rsidRPr="009849AD" w:rsidRDefault="00D330E4" w:rsidP="00D330E4">
            <w:pPr>
              <w:widowControl/>
              <w:spacing w:line="240" w:lineRule="exact"/>
              <w:jc w:val="center"/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9" w:type="dxa"/>
            <w:vMerge/>
            <w:shd w:val="clear" w:color="auto" w:fill="92D050"/>
            <w:noWrap/>
            <w:vAlign w:val="center"/>
          </w:tcPr>
          <w:p w:rsidR="00D330E4" w:rsidRPr="00AC6702" w:rsidRDefault="00D330E4" w:rsidP="00D330E4">
            <w:pPr>
              <w:widowControl/>
              <w:spacing w:line="240" w:lineRule="exact"/>
              <w:jc w:val="center"/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92D050"/>
            <w:vAlign w:val="center"/>
          </w:tcPr>
          <w:p w:rsidR="00D330E4" w:rsidRPr="00AC6702" w:rsidRDefault="00D330E4" w:rsidP="00D330E4">
            <w:pPr>
              <w:widowControl/>
              <w:spacing w:line="240" w:lineRule="exact"/>
              <w:jc w:val="center"/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Theme="majorEastAsia" w:hAnsi="Arial Narrow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</w:t>
            </w:r>
            <w:proofErr w:type="gramStart"/>
            <w:r>
              <w:rPr>
                <w:rFonts w:ascii="Arial Narrow" w:eastAsiaTheme="majorEastAsia" w:hAnsi="Arial Narrow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总学生</w:t>
            </w:r>
            <w:proofErr w:type="gramEnd"/>
            <w:r>
              <w:rPr>
                <w:rFonts w:ascii="Arial Narrow" w:eastAsiaTheme="majorEastAsia" w:hAnsi="Arial Narrow" w:cs="宋体" w:hint="eastAsia"/>
                <w:b/>
                <w:bCs/>
                <w:color w:val="000000"/>
                <w:kern w:val="0"/>
                <w:sz w:val="20"/>
                <w:szCs w:val="20"/>
              </w:rPr>
              <w:t>人数</w:t>
            </w:r>
          </w:p>
        </w:tc>
        <w:tc>
          <w:tcPr>
            <w:tcW w:w="1701" w:type="dxa"/>
            <w:shd w:val="clear" w:color="auto" w:fill="92D050"/>
            <w:vAlign w:val="center"/>
          </w:tcPr>
          <w:p w:rsidR="00D330E4" w:rsidRPr="00AC6702" w:rsidRDefault="00D330E4" w:rsidP="00D330E4">
            <w:pPr>
              <w:widowControl/>
              <w:spacing w:line="240" w:lineRule="exact"/>
              <w:jc w:val="center"/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C6702"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>费用</w:t>
            </w:r>
          </w:p>
        </w:tc>
        <w:bookmarkStart w:id="4" w:name="_GoBack"/>
        <w:bookmarkEnd w:id="4"/>
      </w:tr>
      <w:tr w:rsidR="00D330E4" w:rsidRPr="00AC6702" w:rsidTr="009D2AF5">
        <w:trPr>
          <w:trHeight w:val="768"/>
          <w:jc w:val="center"/>
        </w:trPr>
        <w:tc>
          <w:tcPr>
            <w:tcW w:w="1268" w:type="dxa"/>
            <w:vMerge w:val="restart"/>
            <w:shd w:val="clear" w:color="auto" w:fill="auto"/>
            <w:vAlign w:val="center"/>
          </w:tcPr>
          <w:p w:rsidR="00D330E4" w:rsidRDefault="00D330E4" w:rsidP="00D330E4">
            <w:pPr>
              <w:widowControl/>
              <w:spacing w:line="36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 w:rsidRPr="00BB5407"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项目费用</w:t>
            </w:r>
          </w:p>
          <w:p w:rsidR="00D330E4" w:rsidRPr="009849AD" w:rsidRDefault="00D330E4" w:rsidP="00D330E4">
            <w:pPr>
              <w:widowControl/>
              <w:spacing w:line="360" w:lineRule="exact"/>
              <w:jc w:val="center"/>
              <w:rPr>
                <w:rFonts w:ascii="Arial Narrow" w:eastAsiaTheme="majorEastAsia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【</w:t>
            </w:r>
            <w:proofErr w:type="spellStart"/>
            <w:r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  <w:t>i</w:t>
            </w:r>
            <w:proofErr w:type="spellEnd"/>
            <w:r>
              <w:rPr>
                <w:rFonts w:ascii="Arial Narrow" w:eastAsiaTheme="majorEastAsia" w:hAnsi="Arial Narrow" w:cs="宋体" w:hint="eastAsia"/>
                <w:color w:val="000000"/>
                <w:kern w:val="0"/>
                <w:sz w:val="20"/>
                <w:szCs w:val="20"/>
              </w:rPr>
              <w:t>】</w:t>
            </w:r>
          </w:p>
        </w:tc>
        <w:tc>
          <w:tcPr>
            <w:tcW w:w="3969" w:type="dxa"/>
            <w:vMerge w:val="restart"/>
            <w:shd w:val="clear" w:color="auto" w:fill="auto"/>
            <w:noWrap/>
            <w:vAlign w:val="center"/>
          </w:tcPr>
          <w:p w:rsidR="00D330E4" w:rsidRPr="0039459C" w:rsidRDefault="00D330E4" w:rsidP="00D330E4">
            <w:pPr>
              <w:pStyle w:val="ab"/>
              <w:numPr>
                <w:ilvl w:val="0"/>
                <w:numId w:val="13"/>
              </w:numPr>
              <w:spacing w:line="300" w:lineRule="exact"/>
              <w:ind w:left="465" w:firstLineChars="0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Theme="majorEastAsia" w:hAnsi="Arial Narrow" w:hint="eastAsia"/>
                <w:sz w:val="20"/>
                <w:szCs w:val="20"/>
              </w:rPr>
              <w:t>项目</w:t>
            </w:r>
            <w:r w:rsidRPr="00AC6702">
              <w:rPr>
                <w:rFonts w:ascii="Arial Narrow" w:eastAsiaTheme="majorEastAsia" w:hAnsi="Arial Narrow"/>
                <w:sz w:val="20"/>
                <w:szCs w:val="20"/>
              </w:rPr>
              <w:t>学费（包括课程费、资料等）</w:t>
            </w:r>
          </w:p>
          <w:p w:rsidR="00D330E4" w:rsidRDefault="00D330E4" w:rsidP="00D330E4">
            <w:pPr>
              <w:pStyle w:val="ab"/>
              <w:numPr>
                <w:ilvl w:val="0"/>
                <w:numId w:val="13"/>
              </w:numPr>
              <w:spacing w:line="300" w:lineRule="exact"/>
              <w:ind w:left="465" w:firstLineChars="0"/>
              <w:rPr>
                <w:rFonts w:ascii="Arial Narrow" w:eastAsiaTheme="majorEastAsia" w:hAnsi="Arial Narrow"/>
                <w:sz w:val="20"/>
                <w:szCs w:val="20"/>
              </w:rPr>
            </w:pPr>
            <w:r w:rsidRPr="00AC6702">
              <w:rPr>
                <w:rFonts w:ascii="Arial Narrow" w:eastAsiaTheme="majorEastAsia" w:hAnsi="Arial Narrow"/>
                <w:sz w:val="20"/>
                <w:szCs w:val="20"/>
              </w:rPr>
              <w:t>住宿费</w:t>
            </w:r>
            <w:r>
              <w:rPr>
                <w:rFonts w:ascii="Arial Narrow" w:eastAsiaTheme="majorEastAsia" w:hAnsi="Arial Narrow" w:hint="eastAsia"/>
                <w:sz w:val="20"/>
                <w:szCs w:val="20"/>
              </w:rPr>
              <w:t>（</w:t>
            </w:r>
            <w:proofErr w:type="gramStart"/>
            <w:r>
              <w:rPr>
                <w:rFonts w:ascii="Arial Narrow" w:eastAsiaTheme="majorEastAsia" w:hAnsi="Arial Narrow" w:hint="eastAsia"/>
                <w:sz w:val="20"/>
                <w:szCs w:val="20"/>
              </w:rPr>
              <w:t>标准双</w:t>
            </w:r>
            <w:proofErr w:type="gramEnd"/>
            <w:r>
              <w:rPr>
                <w:rFonts w:ascii="Arial Narrow" w:eastAsiaTheme="majorEastAsia" w:hAnsi="Arial Narrow" w:hint="eastAsia"/>
                <w:sz w:val="20"/>
                <w:szCs w:val="20"/>
              </w:rPr>
              <w:t>人间）</w:t>
            </w:r>
          </w:p>
          <w:p w:rsidR="00D330E4" w:rsidRDefault="00D330E4" w:rsidP="00D330E4">
            <w:pPr>
              <w:pStyle w:val="ab"/>
              <w:numPr>
                <w:ilvl w:val="0"/>
                <w:numId w:val="13"/>
              </w:numPr>
              <w:spacing w:line="300" w:lineRule="exact"/>
              <w:ind w:left="465" w:firstLineChars="0"/>
              <w:rPr>
                <w:rFonts w:ascii="Arial Narrow" w:eastAsiaTheme="majorEastAsia" w:hAnsi="Arial Narrow"/>
                <w:sz w:val="20"/>
                <w:szCs w:val="20"/>
              </w:rPr>
            </w:pPr>
            <w:r>
              <w:rPr>
                <w:rFonts w:ascii="Arial Narrow" w:eastAsiaTheme="majorEastAsia" w:hAnsi="Arial Narrow" w:hint="eastAsia"/>
                <w:sz w:val="20"/>
                <w:szCs w:val="20"/>
              </w:rPr>
              <w:t>餐费</w:t>
            </w:r>
          </w:p>
          <w:p w:rsidR="00D330E4" w:rsidRDefault="00D330E4" w:rsidP="00D330E4">
            <w:pPr>
              <w:pStyle w:val="ab"/>
              <w:numPr>
                <w:ilvl w:val="0"/>
                <w:numId w:val="13"/>
              </w:numPr>
              <w:spacing w:line="300" w:lineRule="exact"/>
              <w:ind w:left="465" w:firstLineChars="0"/>
              <w:rPr>
                <w:rFonts w:ascii="Arial Narrow" w:eastAsiaTheme="majorEastAsia" w:hAnsi="Arial Narrow"/>
                <w:sz w:val="20"/>
                <w:szCs w:val="20"/>
              </w:rPr>
            </w:pPr>
            <w:r>
              <w:rPr>
                <w:rFonts w:ascii="Arial Narrow" w:eastAsiaTheme="majorEastAsia" w:hAnsi="Arial Narrow" w:hint="eastAsia"/>
                <w:sz w:val="20"/>
                <w:szCs w:val="20"/>
              </w:rPr>
              <w:t>校园学生卡</w:t>
            </w:r>
          </w:p>
          <w:p w:rsidR="00D330E4" w:rsidRDefault="00D330E4" w:rsidP="00D330E4">
            <w:pPr>
              <w:pStyle w:val="ab"/>
              <w:numPr>
                <w:ilvl w:val="0"/>
                <w:numId w:val="13"/>
              </w:numPr>
              <w:spacing w:line="300" w:lineRule="exact"/>
              <w:ind w:left="465" w:firstLineChars="0"/>
              <w:rPr>
                <w:rFonts w:ascii="Arial Narrow" w:eastAsiaTheme="majorEastAsia" w:hAnsi="Arial Narrow"/>
                <w:sz w:val="20"/>
                <w:szCs w:val="20"/>
              </w:rPr>
            </w:pPr>
            <w:r>
              <w:rPr>
                <w:rFonts w:ascii="Arial Narrow" w:eastAsiaTheme="majorEastAsia" w:hAnsi="Arial Narrow" w:hint="eastAsia"/>
                <w:sz w:val="20"/>
                <w:szCs w:val="20"/>
              </w:rPr>
              <w:t>境外医疗及应急保险费</w:t>
            </w:r>
          </w:p>
          <w:p w:rsidR="00D330E4" w:rsidRDefault="00D330E4" w:rsidP="00D330E4">
            <w:pPr>
              <w:pStyle w:val="ab"/>
              <w:numPr>
                <w:ilvl w:val="0"/>
                <w:numId w:val="13"/>
              </w:numPr>
              <w:spacing w:line="300" w:lineRule="exact"/>
              <w:ind w:left="465" w:firstLineChars="0"/>
              <w:rPr>
                <w:rFonts w:ascii="Arial Narrow" w:eastAsiaTheme="majorEastAsia" w:hAnsi="Arial Narrow"/>
                <w:sz w:val="20"/>
                <w:szCs w:val="20"/>
              </w:rPr>
            </w:pPr>
            <w:r>
              <w:rPr>
                <w:rFonts w:ascii="Arial Narrow" w:eastAsiaTheme="majorEastAsia" w:hAnsi="Arial Narrow"/>
                <w:sz w:val="20"/>
                <w:szCs w:val="20"/>
              </w:rPr>
              <w:t>企业参访</w:t>
            </w:r>
            <w:r w:rsidRPr="00AC6702">
              <w:rPr>
                <w:rFonts w:ascii="Arial Narrow" w:eastAsiaTheme="majorEastAsia" w:hAnsi="Arial Narrow"/>
                <w:sz w:val="20"/>
                <w:szCs w:val="20"/>
              </w:rPr>
              <w:t>费</w:t>
            </w:r>
            <w:r>
              <w:rPr>
                <w:rFonts w:ascii="Arial Narrow" w:eastAsiaTheme="majorEastAsia" w:hAnsi="Arial Narrow" w:hint="eastAsia"/>
                <w:sz w:val="20"/>
                <w:szCs w:val="20"/>
              </w:rPr>
              <w:t>用</w:t>
            </w:r>
          </w:p>
          <w:p w:rsidR="00D330E4" w:rsidRDefault="00D330E4" w:rsidP="00D330E4">
            <w:pPr>
              <w:pStyle w:val="ab"/>
              <w:numPr>
                <w:ilvl w:val="0"/>
                <w:numId w:val="13"/>
              </w:numPr>
              <w:spacing w:line="300" w:lineRule="exact"/>
              <w:ind w:left="465" w:firstLineChars="0"/>
              <w:rPr>
                <w:rFonts w:ascii="Arial Narrow" w:eastAsiaTheme="majorEastAsia" w:hAnsi="Arial Narrow"/>
                <w:sz w:val="20"/>
                <w:szCs w:val="20"/>
              </w:rPr>
            </w:pPr>
            <w:r>
              <w:rPr>
                <w:rFonts w:ascii="Arial Narrow" w:eastAsiaTheme="majorEastAsia" w:hAnsi="Arial Narrow" w:hint="eastAsia"/>
                <w:sz w:val="20"/>
                <w:szCs w:val="20"/>
              </w:rPr>
              <w:t>学生活动费</w:t>
            </w:r>
          </w:p>
          <w:p w:rsidR="00D330E4" w:rsidRPr="006904CE" w:rsidRDefault="00D330E4" w:rsidP="00D330E4">
            <w:pPr>
              <w:pStyle w:val="ab"/>
              <w:numPr>
                <w:ilvl w:val="0"/>
                <w:numId w:val="13"/>
              </w:numPr>
              <w:spacing w:line="300" w:lineRule="exact"/>
              <w:ind w:left="465" w:firstLineChars="0"/>
              <w:rPr>
                <w:rFonts w:ascii="Arial Narrow" w:eastAsiaTheme="majorEastAsia" w:hAnsi="Arial Narrow"/>
                <w:sz w:val="20"/>
                <w:szCs w:val="20"/>
              </w:rPr>
            </w:pPr>
            <w:r w:rsidRPr="006904CE">
              <w:rPr>
                <w:rFonts w:ascii="Arial Narrow" w:eastAsiaTheme="majorEastAsia" w:hAnsi="Arial Narrow" w:hint="eastAsia"/>
                <w:sz w:val="20"/>
                <w:szCs w:val="20"/>
              </w:rPr>
              <w:t>IEF</w:t>
            </w:r>
            <w:r w:rsidRPr="006904CE">
              <w:rPr>
                <w:rFonts w:ascii="Arial Narrow" w:eastAsiaTheme="majorEastAsia" w:hAnsi="Arial Narrow" w:hint="eastAsia"/>
                <w:sz w:val="20"/>
                <w:szCs w:val="20"/>
              </w:rPr>
              <w:t>管理服务费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30E4" w:rsidRPr="006904CE" w:rsidRDefault="00D330E4" w:rsidP="00D330E4">
            <w:pPr>
              <w:widowControl/>
              <w:spacing w:line="260" w:lineRule="exact"/>
              <w:jc w:val="center"/>
              <w:rPr>
                <w:rFonts w:ascii="Arial Narrow" w:eastAsiaTheme="majorEastAsia" w:hAnsi="Arial Narrow" w:cs="宋体"/>
                <w:bCs/>
                <w:color w:val="000000"/>
                <w:kern w:val="0"/>
                <w:sz w:val="20"/>
                <w:szCs w:val="20"/>
              </w:rPr>
            </w:pPr>
            <w:r w:rsidRPr="00AB621C">
              <w:rPr>
                <w:rFonts w:ascii="Arial Narrow" w:hAnsi="Arial Narrow" w:hint="eastAsia"/>
                <w:sz w:val="22"/>
              </w:rPr>
              <w:t>20-</w:t>
            </w:r>
            <w:r>
              <w:rPr>
                <w:rFonts w:ascii="Arial Narrow" w:hAnsi="Arial Narrow"/>
                <w:sz w:val="22"/>
              </w:rPr>
              <w:t>29</w:t>
            </w:r>
            <w:r w:rsidRPr="00AB621C">
              <w:rPr>
                <w:rFonts w:ascii="Arial Narrow" w:hAnsi="Arial Narrow" w:hint="eastAsia"/>
                <w:sz w:val="22"/>
              </w:rPr>
              <w:t>人</w:t>
            </w:r>
          </w:p>
        </w:tc>
        <w:tc>
          <w:tcPr>
            <w:tcW w:w="1701" w:type="dxa"/>
            <w:vAlign w:val="center"/>
          </w:tcPr>
          <w:p w:rsidR="00D330E4" w:rsidRPr="006904CE" w:rsidRDefault="00D330E4" w:rsidP="00D330E4">
            <w:pPr>
              <w:widowControl/>
              <w:spacing w:line="260" w:lineRule="exact"/>
              <w:jc w:val="center"/>
              <w:rPr>
                <w:rFonts w:ascii="Arial Narrow" w:eastAsiaTheme="majorEastAsia" w:hAnsi="Arial Narrow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Theme="majorEastAsia" w:hAnsi="Arial Narrow" w:cs="宋体" w:hint="eastAsia"/>
                <w:bCs/>
                <w:color w:val="000000"/>
                <w:kern w:val="0"/>
                <w:sz w:val="20"/>
                <w:szCs w:val="20"/>
              </w:rPr>
              <w:t>4300</w:t>
            </w:r>
            <w:r>
              <w:rPr>
                <w:rFonts w:ascii="Arial Narrow" w:eastAsiaTheme="majorEastAsia" w:hAnsi="Arial Narrow" w:cs="宋体" w:hint="eastAsia"/>
                <w:bCs/>
                <w:color w:val="000000"/>
                <w:kern w:val="0"/>
                <w:sz w:val="20"/>
                <w:szCs w:val="20"/>
              </w:rPr>
              <w:t>美元</w:t>
            </w:r>
          </w:p>
        </w:tc>
      </w:tr>
      <w:tr w:rsidR="00D330E4" w:rsidRPr="00AC6702" w:rsidTr="009D2AF5">
        <w:trPr>
          <w:trHeight w:val="849"/>
          <w:jc w:val="center"/>
        </w:trPr>
        <w:tc>
          <w:tcPr>
            <w:tcW w:w="1268" w:type="dxa"/>
            <w:vMerge/>
            <w:shd w:val="clear" w:color="auto" w:fill="auto"/>
            <w:vAlign w:val="center"/>
          </w:tcPr>
          <w:p w:rsidR="00D330E4" w:rsidRPr="00BB5407" w:rsidRDefault="00D330E4" w:rsidP="00D330E4">
            <w:pPr>
              <w:widowControl/>
              <w:spacing w:line="36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9" w:type="dxa"/>
            <w:vMerge/>
            <w:shd w:val="clear" w:color="auto" w:fill="auto"/>
            <w:noWrap/>
            <w:vAlign w:val="center"/>
          </w:tcPr>
          <w:p w:rsidR="00D330E4" w:rsidRDefault="00D330E4" w:rsidP="00D330E4">
            <w:pPr>
              <w:pStyle w:val="ab"/>
              <w:numPr>
                <w:ilvl w:val="0"/>
                <w:numId w:val="13"/>
              </w:numPr>
              <w:spacing w:line="300" w:lineRule="exact"/>
              <w:ind w:left="465" w:firstLineChars="0"/>
              <w:rPr>
                <w:rFonts w:ascii="Arial Narrow" w:eastAsiaTheme="majorEastAsia" w:hAnsi="Arial Narrow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330E4" w:rsidRPr="006904CE" w:rsidRDefault="00D330E4" w:rsidP="00D330E4">
            <w:pPr>
              <w:widowControl/>
              <w:spacing w:line="260" w:lineRule="exact"/>
              <w:jc w:val="center"/>
              <w:rPr>
                <w:rFonts w:ascii="Arial Narrow" w:eastAsiaTheme="majorEastAsia" w:hAnsi="Arial Narrow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/>
                <w:sz w:val="22"/>
              </w:rPr>
              <w:t>30</w:t>
            </w:r>
            <w:r>
              <w:rPr>
                <w:rFonts w:ascii="Arial Narrow" w:hAnsi="Arial Narrow" w:hint="eastAsia"/>
                <w:sz w:val="22"/>
              </w:rPr>
              <w:t>-</w:t>
            </w:r>
            <w:r>
              <w:rPr>
                <w:rFonts w:ascii="Arial Narrow" w:hAnsi="Arial Narrow"/>
                <w:sz w:val="22"/>
              </w:rPr>
              <w:t>39</w:t>
            </w:r>
            <w:r>
              <w:rPr>
                <w:rFonts w:ascii="Arial Narrow" w:hAnsi="Arial Narrow" w:hint="eastAsia"/>
                <w:sz w:val="22"/>
              </w:rPr>
              <w:t>人</w:t>
            </w:r>
          </w:p>
        </w:tc>
        <w:tc>
          <w:tcPr>
            <w:tcW w:w="1701" w:type="dxa"/>
            <w:vAlign w:val="center"/>
          </w:tcPr>
          <w:p w:rsidR="00D330E4" w:rsidRPr="006904CE" w:rsidRDefault="00D330E4" w:rsidP="00D330E4">
            <w:pPr>
              <w:widowControl/>
              <w:spacing w:line="260" w:lineRule="exact"/>
              <w:jc w:val="center"/>
              <w:rPr>
                <w:rFonts w:ascii="Arial Narrow" w:eastAsiaTheme="majorEastAsia" w:hAnsi="Arial Narrow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Theme="majorEastAsia" w:hAnsi="Arial Narrow" w:cs="宋体" w:hint="eastAsia"/>
                <w:bCs/>
                <w:color w:val="000000"/>
                <w:kern w:val="0"/>
                <w:sz w:val="20"/>
                <w:szCs w:val="20"/>
              </w:rPr>
              <w:t>41</w:t>
            </w:r>
            <w:r>
              <w:rPr>
                <w:rFonts w:ascii="Arial Narrow" w:eastAsiaTheme="majorEastAsia" w:hAnsi="Arial Narrow" w:cs="宋体"/>
                <w:bCs/>
                <w:color w:val="000000"/>
                <w:kern w:val="0"/>
                <w:sz w:val="20"/>
                <w:szCs w:val="20"/>
              </w:rPr>
              <w:t>00</w:t>
            </w:r>
            <w:r>
              <w:rPr>
                <w:rFonts w:ascii="Arial Narrow" w:eastAsiaTheme="majorEastAsia" w:hAnsi="Arial Narrow" w:cs="宋体" w:hint="eastAsia"/>
                <w:bCs/>
                <w:color w:val="000000"/>
                <w:kern w:val="0"/>
                <w:sz w:val="20"/>
                <w:szCs w:val="20"/>
              </w:rPr>
              <w:t>美元</w:t>
            </w:r>
          </w:p>
        </w:tc>
      </w:tr>
      <w:tr w:rsidR="00D330E4" w:rsidRPr="00AC6702" w:rsidTr="009D2AF5">
        <w:trPr>
          <w:trHeight w:val="606"/>
          <w:jc w:val="center"/>
        </w:trPr>
        <w:tc>
          <w:tcPr>
            <w:tcW w:w="1268" w:type="dxa"/>
            <w:vMerge/>
            <w:shd w:val="clear" w:color="auto" w:fill="auto"/>
            <w:vAlign w:val="center"/>
          </w:tcPr>
          <w:p w:rsidR="00D330E4" w:rsidRPr="00BB5407" w:rsidRDefault="00D330E4" w:rsidP="00D330E4">
            <w:pPr>
              <w:widowControl/>
              <w:spacing w:line="360" w:lineRule="exact"/>
              <w:jc w:val="center"/>
              <w:rPr>
                <w:rFonts w:ascii="Arial Narrow" w:eastAsiaTheme="majorEastAsia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9" w:type="dxa"/>
            <w:vMerge/>
            <w:shd w:val="clear" w:color="auto" w:fill="auto"/>
            <w:noWrap/>
            <w:vAlign w:val="center"/>
          </w:tcPr>
          <w:p w:rsidR="00D330E4" w:rsidRDefault="00D330E4" w:rsidP="00D330E4">
            <w:pPr>
              <w:pStyle w:val="ab"/>
              <w:numPr>
                <w:ilvl w:val="0"/>
                <w:numId w:val="13"/>
              </w:numPr>
              <w:spacing w:line="300" w:lineRule="exact"/>
              <w:ind w:left="465" w:firstLineChars="0"/>
              <w:rPr>
                <w:rFonts w:ascii="Arial Narrow" w:eastAsiaTheme="majorEastAsia" w:hAnsi="Arial Narrow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330E4" w:rsidRPr="006904CE" w:rsidRDefault="00D330E4" w:rsidP="00D330E4">
            <w:pPr>
              <w:widowControl/>
              <w:spacing w:line="260" w:lineRule="exact"/>
              <w:jc w:val="center"/>
              <w:rPr>
                <w:rFonts w:ascii="Arial Narrow" w:eastAsiaTheme="majorEastAsia" w:hAnsi="Arial Narrow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hAnsi="Arial Narrow"/>
                <w:sz w:val="22"/>
              </w:rPr>
              <w:t>40</w:t>
            </w:r>
            <w:r>
              <w:rPr>
                <w:rFonts w:ascii="Arial Narrow" w:hAnsi="Arial Narrow" w:hint="eastAsia"/>
                <w:sz w:val="22"/>
              </w:rPr>
              <w:t>人及以上</w:t>
            </w:r>
          </w:p>
        </w:tc>
        <w:tc>
          <w:tcPr>
            <w:tcW w:w="1701" w:type="dxa"/>
            <w:vAlign w:val="center"/>
          </w:tcPr>
          <w:p w:rsidR="00D330E4" w:rsidRPr="006904CE" w:rsidRDefault="00D330E4" w:rsidP="00D330E4">
            <w:pPr>
              <w:widowControl/>
              <w:spacing w:line="260" w:lineRule="exact"/>
              <w:jc w:val="center"/>
              <w:rPr>
                <w:rFonts w:ascii="Arial Narrow" w:eastAsiaTheme="majorEastAsia" w:hAnsi="Arial Narrow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Theme="majorEastAsia" w:hAnsi="Arial Narrow" w:cs="宋体" w:hint="eastAsia"/>
                <w:bCs/>
                <w:color w:val="000000"/>
                <w:kern w:val="0"/>
                <w:sz w:val="20"/>
                <w:szCs w:val="20"/>
              </w:rPr>
              <w:t>3900</w:t>
            </w:r>
            <w:r>
              <w:rPr>
                <w:rFonts w:ascii="Arial Narrow" w:eastAsiaTheme="majorEastAsia" w:hAnsi="Arial Narrow" w:cs="宋体" w:hint="eastAsia"/>
                <w:bCs/>
                <w:color w:val="000000"/>
                <w:kern w:val="0"/>
                <w:sz w:val="20"/>
                <w:szCs w:val="20"/>
              </w:rPr>
              <w:t>美元</w:t>
            </w:r>
          </w:p>
        </w:tc>
      </w:tr>
    </w:tbl>
    <w:bookmarkEnd w:id="2"/>
    <w:bookmarkEnd w:id="3"/>
    <w:p w:rsidR="00AB621C" w:rsidRPr="00D330E4" w:rsidRDefault="00333100" w:rsidP="00D330E4">
      <w:pPr>
        <w:pStyle w:val="ab"/>
        <w:spacing w:line="320" w:lineRule="exact"/>
        <w:ind w:left="420" w:firstLineChars="0" w:firstLine="0"/>
        <w:rPr>
          <w:rFonts w:ascii="Arial Narrow" w:eastAsiaTheme="minorEastAsia" w:hAnsi="Arial Narrow"/>
          <w:sz w:val="22"/>
        </w:rPr>
      </w:pPr>
      <w:r w:rsidRPr="00D330E4">
        <w:rPr>
          <w:rFonts w:ascii="Arial Narrow" w:eastAsiaTheme="minorEastAsia" w:hAnsi="Arial Narrow" w:hint="eastAsia"/>
          <w:sz w:val="22"/>
        </w:rPr>
        <w:t>费用说明：项目本次采用价格阶梯政策，</w:t>
      </w:r>
      <w:r w:rsidR="00D330E4" w:rsidRPr="00D330E4">
        <w:rPr>
          <w:rFonts w:ascii="Arial Narrow" w:eastAsiaTheme="minorEastAsia" w:hAnsi="Arial Narrow" w:hint="eastAsia"/>
          <w:sz w:val="22"/>
        </w:rPr>
        <w:t>项目</w:t>
      </w:r>
      <w:r w:rsidR="009D2AF5">
        <w:rPr>
          <w:rFonts w:ascii="Arial Narrow" w:eastAsiaTheme="minorEastAsia" w:hAnsi="Arial Narrow" w:hint="eastAsia"/>
          <w:sz w:val="22"/>
        </w:rPr>
        <w:t>参加</w:t>
      </w:r>
      <w:proofErr w:type="gramStart"/>
      <w:r w:rsidR="00D330E4" w:rsidRPr="00D330E4">
        <w:rPr>
          <w:rFonts w:ascii="Arial Narrow" w:eastAsiaTheme="minorEastAsia" w:hAnsi="Arial Narrow" w:hint="eastAsia"/>
          <w:sz w:val="22"/>
        </w:rPr>
        <w:t>总学生</w:t>
      </w:r>
      <w:proofErr w:type="gramEnd"/>
      <w:r w:rsidR="00D330E4" w:rsidRPr="00D330E4">
        <w:rPr>
          <w:rFonts w:ascii="Arial Narrow" w:eastAsiaTheme="minorEastAsia" w:hAnsi="Arial Narrow" w:hint="eastAsia"/>
          <w:sz w:val="22"/>
        </w:rPr>
        <w:t>人数越多，每位</w:t>
      </w:r>
      <w:r w:rsidR="009D2AF5">
        <w:rPr>
          <w:rFonts w:ascii="Arial Narrow" w:eastAsiaTheme="minorEastAsia" w:hAnsi="Arial Narrow" w:hint="eastAsia"/>
          <w:sz w:val="22"/>
        </w:rPr>
        <w:t>参加</w:t>
      </w:r>
      <w:r w:rsidR="00D330E4" w:rsidRPr="00D330E4">
        <w:rPr>
          <w:rFonts w:ascii="Arial Narrow" w:eastAsiaTheme="minorEastAsia" w:hAnsi="Arial Narrow" w:hint="eastAsia"/>
          <w:sz w:val="22"/>
        </w:rPr>
        <w:t>学生的项目费用将越低。</w:t>
      </w:r>
    </w:p>
    <w:p w:rsidR="00C533BB" w:rsidRPr="00F7097F" w:rsidRDefault="00C533BB" w:rsidP="00E16C65">
      <w:pPr>
        <w:pStyle w:val="ab"/>
        <w:numPr>
          <w:ilvl w:val="0"/>
          <w:numId w:val="15"/>
        </w:numPr>
        <w:spacing w:beforeLines="100" w:before="326" w:line="380" w:lineRule="exact"/>
        <w:ind w:left="420" w:firstLineChars="0" w:hanging="420"/>
        <w:rPr>
          <w:rFonts w:ascii="Arial Narrow" w:eastAsiaTheme="minorEastAsia" w:hAnsi="Arial Narrow"/>
          <w:b/>
          <w:sz w:val="22"/>
        </w:rPr>
      </w:pPr>
      <w:r w:rsidRPr="00F7097F">
        <w:rPr>
          <w:rFonts w:ascii="Arial Narrow" w:eastAsiaTheme="minorEastAsia" w:hAnsi="Arial Narrow"/>
          <w:b/>
          <w:sz w:val="22"/>
        </w:rPr>
        <w:t>申请材料</w:t>
      </w:r>
    </w:p>
    <w:p w:rsidR="00C533BB" w:rsidRPr="00D523AD" w:rsidRDefault="00C533BB" w:rsidP="001B0E89">
      <w:pPr>
        <w:pStyle w:val="ab"/>
        <w:numPr>
          <w:ilvl w:val="0"/>
          <w:numId w:val="4"/>
        </w:numPr>
        <w:spacing w:line="380" w:lineRule="exact"/>
        <w:ind w:firstLineChars="0"/>
        <w:rPr>
          <w:rFonts w:ascii="Arial Narrow" w:eastAsiaTheme="minorEastAsia" w:hAnsi="Arial Narrow"/>
          <w:sz w:val="22"/>
        </w:rPr>
      </w:pPr>
      <w:r w:rsidRPr="00D523AD">
        <w:rPr>
          <w:rFonts w:ascii="Arial Narrow" w:eastAsiaTheme="minorEastAsia" w:hAnsi="Arial Narrow"/>
          <w:sz w:val="22"/>
        </w:rPr>
        <w:t>中英文成绩单</w:t>
      </w:r>
      <w:r w:rsidRPr="00D523AD">
        <w:rPr>
          <w:rFonts w:ascii="Arial Narrow" w:eastAsiaTheme="minorEastAsia" w:hAnsi="Arial Narrow" w:hint="eastAsia"/>
          <w:sz w:val="22"/>
        </w:rPr>
        <w:t>（学校、学院开具的均可）</w:t>
      </w:r>
    </w:p>
    <w:p w:rsidR="00C533BB" w:rsidRPr="00D523AD" w:rsidRDefault="00C533BB" w:rsidP="001B0E89">
      <w:pPr>
        <w:pStyle w:val="ab"/>
        <w:numPr>
          <w:ilvl w:val="0"/>
          <w:numId w:val="4"/>
        </w:numPr>
        <w:spacing w:line="380" w:lineRule="exact"/>
        <w:ind w:firstLineChars="0"/>
        <w:rPr>
          <w:rFonts w:ascii="Arial Narrow" w:eastAsiaTheme="minorEastAsia" w:hAnsi="Arial Narrow"/>
          <w:sz w:val="22"/>
        </w:rPr>
      </w:pPr>
      <w:r w:rsidRPr="00D523AD">
        <w:rPr>
          <w:rFonts w:ascii="Arial Narrow" w:eastAsiaTheme="minorEastAsia" w:hAnsi="Arial Narrow"/>
          <w:sz w:val="22"/>
        </w:rPr>
        <w:t>英文水平证明</w:t>
      </w:r>
    </w:p>
    <w:p w:rsidR="00C533BB" w:rsidRPr="00D523AD" w:rsidRDefault="00C533BB" w:rsidP="001B0E89">
      <w:pPr>
        <w:pStyle w:val="ab"/>
        <w:numPr>
          <w:ilvl w:val="0"/>
          <w:numId w:val="4"/>
        </w:numPr>
        <w:spacing w:line="380" w:lineRule="exact"/>
        <w:ind w:firstLineChars="0"/>
        <w:rPr>
          <w:rFonts w:ascii="Arial Narrow" w:eastAsiaTheme="minorEastAsia" w:hAnsi="Arial Narrow"/>
          <w:sz w:val="22"/>
        </w:rPr>
      </w:pPr>
      <w:r w:rsidRPr="00D523AD">
        <w:rPr>
          <w:rFonts w:ascii="Arial Narrow" w:eastAsiaTheme="minorEastAsia" w:hAnsi="Arial Narrow"/>
          <w:sz w:val="22"/>
        </w:rPr>
        <w:t>满足</w:t>
      </w:r>
      <w:r w:rsidRPr="00D523AD">
        <w:rPr>
          <w:rFonts w:ascii="Arial Narrow" w:eastAsiaTheme="minorEastAsia" w:hAnsi="Arial Narrow"/>
          <w:sz w:val="22"/>
        </w:rPr>
        <w:t>6</w:t>
      </w:r>
      <w:r w:rsidRPr="00D523AD">
        <w:rPr>
          <w:rFonts w:ascii="Arial Narrow" w:eastAsiaTheme="minorEastAsia" w:hAnsi="Arial Narrow"/>
          <w:sz w:val="22"/>
        </w:rPr>
        <w:t>个月有效期的护照</w:t>
      </w:r>
    </w:p>
    <w:p w:rsidR="00C533BB" w:rsidRPr="00D523AD" w:rsidRDefault="00C533BB" w:rsidP="001B0E89">
      <w:pPr>
        <w:pStyle w:val="ab"/>
        <w:numPr>
          <w:ilvl w:val="0"/>
          <w:numId w:val="4"/>
        </w:numPr>
        <w:spacing w:line="380" w:lineRule="exact"/>
        <w:ind w:firstLineChars="0"/>
        <w:rPr>
          <w:rFonts w:ascii="Arial Narrow" w:eastAsiaTheme="minorEastAsia" w:hAnsi="Arial Narrow"/>
          <w:sz w:val="22"/>
        </w:rPr>
      </w:pPr>
      <w:r w:rsidRPr="00D523AD">
        <w:rPr>
          <w:rFonts w:ascii="Arial Narrow" w:eastAsiaTheme="minorEastAsia" w:hAnsi="Arial Narrow"/>
          <w:sz w:val="22"/>
        </w:rPr>
        <w:t>银行存款证明：</w:t>
      </w:r>
      <w:r w:rsidR="00DF3BA6">
        <w:rPr>
          <w:rFonts w:ascii="Arial Narrow" w:eastAsiaTheme="minorEastAsia" w:hAnsi="Arial Narrow"/>
          <w:sz w:val="22"/>
        </w:rPr>
        <w:t>5</w:t>
      </w:r>
      <w:r w:rsidRPr="00D523AD">
        <w:rPr>
          <w:rFonts w:ascii="Arial Narrow" w:eastAsiaTheme="minorEastAsia" w:hAnsi="Arial Narrow"/>
          <w:sz w:val="22"/>
        </w:rPr>
        <w:t>万元人民币</w:t>
      </w:r>
    </w:p>
    <w:p w:rsidR="00C533BB" w:rsidRPr="00577A46" w:rsidRDefault="00C533BB" w:rsidP="00E16C65">
      <w:pPr>
        <w:pStyle w:val="ab"/>
        <w:numPr>
          <w:ilvl w:val="0"/>
          <w:numId w:val="15"/>
        </w:numPr>
        <w:spacing w:beforeLines="100" w:before="326" w:line="380" w:lineRule="exact"/>
        <w:ind w:left="420" w:firstLineChars="0" w:hanging="420"/>
        <w:rPr>
          <w:rFonts w:ascii="Arial Narrow" w:eastAsiaTheme="minorEastAsia" w:hAnsi="Arial Narrow"/>
          <w:b/>
          <w:sz w:val="22"/>
        </w:rPr>
      </w:pPr>
      <w:r w:rsidRPr="00577A46">
        <w:rPr>
          <w:rFonts w:ascii="Arial Narrow" w:eastAsiaTheme="minorEastAsia" w:hAnsi="Arial Narrow" w:hint="eastAsia"/>
          <w:b/>
          <w:sz w:val="22"/>
        </w:rPr>
        <w:t>项目联系人</w:t>
      </w:r>
    </w:p>
    <w:tbl>
      <w:tblPr>
        <w:tblStyle w:val="a9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80"/>
      </w:tblGrid>
      <w:tr w:rsidR="008A7D77" w:rsidTr="003B43CB">
        <w:tc>
          <w:tcPr>
            <w:tcW w:w="4668" w:type="dxa"/>
          </w:tcPr>
          <w:p w:rsidR="008A7D77" w:rsidRPr="00377D7D" w:rsidRDefault="008A7D77" w:rsidP="003B43CB">
            <w:pPr>
              <w:widowControl/>
              <w:jc w:val="left"/>
              <w:rPr>
                <w:rFonts w:ascii="Arial Narrow" w:hAnsi="Arial Narrow"/>
                <w:sz w:val="22"/>
              </w:rPr>
            </w:pPr>
            <w:r w:rsidRPr="00377D7D">
              <w:rPr>
                <w:rFonts w:ascii="Arial Narrow" w:hAnsi="Arial Narrow" w:hint="eastAsia"/>
                <w:sz w:val="22"/>
              </w:rPr>
              <w:t>李慧</w:t>
            </w:r>
            <w:r w:rsidRPr="00377D7D">
              <w:rPr>
                <w:rFonts w:ascii="Arial Narrow" w:hAnsi="Arial Narrow"/>
                <w:sz w:val="22"/>
              </w:rPr>
              <w:t>老师（</w:t>
            </w:r>
            <w:r w:rsidRPr="00377D7D">
              <w:rPr>
                <w:rFonts w:ascii="Arial Narrow" w:hAnsi="Arial Narrow" w:hint="eastAsia"/>
                <w:sz w:val="22"/>
              </w:rPr>
              <w:t>Heidi</w:t>
            </w:r>
            <w:r w:rsidRPr="00377D7D">
              <w:rPr>
                <w:rFonts w:ascii="Arial Narrow" w:hAnsi="Arial Narrow"/>
                <w:sz w:val="22"/>
              </w:rPr>
              <w:t xml:space="preserve"> LI</w:t>
            </w:r>
            <w:r w:rsidRPr="00377D7D">
              <w:rPr>
                <w:rFonts w:ascii="Arial Narrow" w:hAnsi="Arial Narrow"/>
                <w:sz w:val="22"/>
              </w:rPr>
              <w:t>）</w:t>
            </w:r>
          </w:p>
          <w:p w:rsidR="008A7D77" w:rsidRPr="00377D7D" w:rsidRDefault="008A7D77" w:rsidP="003B43CB">
            <w:pPr>
              <w:widowControl/>
              <w:jc w:val="left"/>
              <w:rPr>
                <w:rFonts w:ascii="Arial Narrow" w:hAnsi="Arial Narrow"/>
                <w:sz w:val="22"/>
              </w:rPr>
            </w:pPr>
            <w:r w:rsidRPr="00377D7D">
              <w:rPr>
                <w:rFonts w:ascii="Arial Narrow" w:hAnsi="Arial Narrow"/>
                <w:sz w:val="22"/>
              </w:rPr>
              <w:t>座机</w:t>
            </w:r>
            <w:r w:rsidRPr="00377D7D">
              <w:rPr>
                <w:rFonts w:ascii="Arial Narrow" w:hAnsi="Arial Narrow" w:hint="eastAsia"/>
                <w:sz w:val="22"/>
              </w:rPr>
              <w:t>：</w:t>
            </w:r>
            <w:r w:rsidRPr="00377D7D">
              <w:rPr>
                <w:rFonts w:ascii="Arial Narrow" w:hAnsi="Arial Narrow"/>
                <w:sz w:val="22"/>
              </w:rPr>
              <w:t xml:space="preserve">010-85759510 </w:t>
            </w:r>
            <w:r w:rsidRPr="00377D7D">
              <w:rPr>
                <w:rFonts w:ascii="Arial Narrow" w:hAnsi="Arial Narrow" w:hint="eastAsia"/>
                <w:sz w:val="22"/>
              </w:rPr>
              <w:t>或</w:t>
            </w:r>
            <w:r w:rsidRPr="00377D7D">
              <w:rPr>
                <w:rFonts w:ascii="Arial Narrow" w:hAnsi="Arial Narrow" w:hint="eastAsia"/>
                <w:sz w:val="22"/>
              </w:rPr>
              <w:t xml:space="preserve"> </w:t>
            </w:r>
            <w:r w:rsidRPr="00377D7D">
              <w:rPr>
                <w:rFonts w:ascii="Arial Narrow" w:hAnsi="Arial Narrow"/>
                <w:sz w:val="22"/>
              </w:rPr>
              <w:t>010</w:t>
            </w:r>
            <w:r w:rsidRPr="00377D7D">
              <w:rPr>
                <w:rFonts w:ascii="Arial Narrow" w:hAnsi="Arial Narrow" w:hint="eastAsia"/>
                <w:sz w:val="22"/>
              </w:rPr>
              <w:t>-</w:t>
            </w:r>
            <w:r w:rsidRPr="00377D7D">
              <w:rPr>
                <w:rFonts w:ascii="Arial Narrow" w:hAnsi="Arial Narrow"/>
                <w:color w:val="000000"/>
                <w:sz w:val="22"/>
                <w:szCs w:val="22"/>
              </w:rPr>
              <w:t>85780910</w:t>
            </w:r>
            <w:r w:rsidRPr="00377D7D">
              <w:rPr>
                <w:rFonts w:ascii="Arial Narrow" w:hAnsi="Arial Narrow"/>
                <w:sz w:val="22"/>
              </w:rPr>
              <w:t>；</w:t>
            </w:r>
          </w:p>
          <w:p w:rsidR="008A7D77" w:rsidRDefault="008A7D77" w:rsidP="003B43CB">
            <w:pPr>
              <w:widowControl/>
              <w:jc w:val="left"/>
              <w:rPr>
                <w:rFonts w:ascii="Arial Narrow" w:hAnsi="Arial Narrow"/>
                <w:sz w:val="22"/>
              </w:rPr>
            </w:pPr>
            <w:r w:rsidRPr="00377D7D">
              <w:rPr>
                <w:rFonts w:ascii="Arial Narrow" w:hAnsi="Arial Narrow"/>
                <w:sz w:val="22"/>
              </w:rPr>
              <w:t>手机</w:t>
            </w:r>
            <w:r w:rsidRPr="00377D7D">
              <w:rPr>
                <w:rFonts w:ascii="Arial Narrow" w:hAnsi="Arial Narrow" w:hint="eastAsia"/>
                <w:sz w:val="22"/>
              </w:rPr>
              <w:t>：</w:t>
            </w:r>
            <w:r w:rsidR="00980917" w:rsidRPr="00980917">
              <w:rPr>
                <w:rFonts w:ascii="Arial Narrow" w:hAnsi="Arial Narrow"/>
                <w:sz w:val="22"/>
              </w:rPr>
              <w:t>15120096212</w:t>
            </w:r>
          </w:p>
          <w:p w:rsidR="00980917" w:rsidRPr="00377D7D" w:rsidRDefault="00980917" w:rsidP="003B43CB">
            <w:pPr>
              <w:widowControl/>
              <w:jc w:val="left"/>
              <w:rPr>
                <w:rFonts w:ascii="Arial Narrow" w:hAnsi="Arial Narrow"/>
                <w:sz w:val="22"/>
              </w:rPr>
            </w:pPr>
            <w:proofErr w:type="gramStart"/>
            <w:r>
              <w:rPr>
                <w:rFonts w:ascii="Arial Narrow" w:hAnsi="Arial Narrow" w:hint="eastAsia"/>
                <w:sz w:val="22"/>
              </w:rPr>
              <w:t>微信</w:t>
            </w:r>
            <w:proofErr w:type="gramEnd"/>
            <w:r w:rsidR="005006DF">
              <w:rPr>
                <w:rFonts w:ascii="Arial Narrow" w:hAnsi="Arial Narrow" w:hint="eastAsia"/>
                <w:sz w:val="22"/>
              </w:rPr>
              <w:t>/</w:t>
            </w:r>
            <w:r w:rsidR="005006DF">
              <w:rPr>
                <w:rFonts w:ascii="Arial Narrow" w:hAnsi="Arial Narrow"/>
                <w:sz w:val="22"/>
              </w:rPr>
              <w:t>QQ</w:t>
            </w:r>
            <w:r>
              <w:rPr>
                <w:rFonts w:ascii="Arial Narrow" w:hAnsi="Arial Narrow" w:hint="eastAsia"/>
                <w:sz w:val="22"/>
              </w:rPr>
              <w:t>：</w:t>
            </w:r>
            <w:r>
              <w:rPr>
                <w:rFonts w:ascii="Arial Narrow" w:hAnsi="Arial Narrow" w:hint="eastAsia"/>
                <w:sz w:val="22"/>
              </w:rPr>
              <w:t>1</w:t>
            </w:r>
            <w:r>
              <w:rPr>
                <w:rFonts w:ascii="Arial Narrow" w:hAnsi="Arial Narrow"/>
                <w:sz w:val="22"/>
              </w:rPr>
              <w:t>5120096212</w:t>
            </w:r>
          </w:p>
          <w:p w:rsidR="008A7D77" w:rsidRPr="00377D7D" w:rsidRDefault="008A7D77" w:rsidP="003B43CB">
            <w:pPr>
              <w:widowControl/>
              <w:jc w:val="left"/>
              <w:rPr>
                <w:rFonts w:ascii="Arial Narrow" w:hAnsi="Arial Narrow"/>
                <w:sz w:val="22"/>
              </w:rPr>
            </w:pPr>
            <w:r w:rsidRPr="00377D7D">
              <w:rPr>
                <w:rFonts w:ascii="Arial Narrow" w:hAnsi="Arial Narrow" w:hint="eastAsia"/>
                <w:sz w:val="22"/>
              </w:rPr>
              <w:t>邮箱：</w:t>
            </w:r>
            <w:r w:rsidRPr="00377D7D">
              <w:rPr>
                <w:rFonts w:ascii="Arial Narrow" w:hAnsi="Arial Narrow" w:hint="eastAsia"/>
                <w:sz w:val="22"/>
              </w:rPr>
              <w:t>heidi</w:t>
            </w:r>
            <w:r w:rsidRPr="00377D7D">
              <w:rPr>
                <w:rFonts w:ascii="Arial Narrow" w:hAnsi="Arial Narrow"/>
                <w:sz w:val="22"/>
              </w:rPr>
              <w:t>.li@iefstudy.cn</w:t>
            </w:r>
          </w:p>
          <w:p w:rsidR="008A7D77" w:rsidRPr="00377D7D" w:rsidRDefault="008A7D77" w:rsidP="003B43CB">
            <w:pPr>
              <w:widowControl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4680" w:type="dxa"/>
          </w:tcPr>
          <w:p w:rsidR="008A7D77" w:rsidRDefault="008A7D77" w:rsidP="003B43CB">
            <w:pPr>
              <w:pStyle w:val="ab"/>
              <w:spacing w:line="240" w:lineRule="exact"/>
              <w:ind w:firstLineChars="0" w:firstLine="0"/>
              <w:rPr>
                <w:rFonts w:ascii="Arial Narrow" w:hAnsi="Arial Narrow"/>
                <w:b/>
                <w:sz w:val="22"/>
              </w:rPr>
            </w:pPr>
          </w:p>
        </w:tc>
      </w:tr>
    </w:tbl>
    <w:p w:rsidR="008B5BA5" w:rsidRPr="00C533BB" w:rsidRDefault="008B5BA5" w:rsidP="00C533BB"/>
    <w:sectPr w:rsidR="008B5BA5" w:rsidRPr="00C533BB" w:rsidSect="006D7538">
      <w:type w:val="continuous"/>
      <w:pgSz w:w="11900" w:h="16840"/>
      <w:pgMar w:top="1089" w:right="1134" w:bottom="822" w:left="1134" w:header="709" w:footer="249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956" w:rsidRDefault="00116956" w:rsidP="00AC5CF1">
      <w:r>
        <w:separator/>
      </w:r>
    </w:p>
  </w:endnote>
  <w:endnote w:type="continuationSeparator" w:id="0">
    <w:p w:rsidR="00116956" w:rsidRDefault="00116956" w:rsidP="00AC5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iti SC Light">
    <w:altName w:val="Arial Unicode MS"/>
    <w:charset w:val="50"/>
    <w:family w:val="auto"/>
    <w:pitch w:val="variable"/>
    <w:sig w:usb0="8000002F" w:usb1="080E004A" w:usb2="00000010" w:usb3="00000000" w:csb0="003E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9"/>
      <w:tblW w:w="0" w:type="auto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644"/>
      <w:gridCol w:w="880"/>
    </w:tblGrid>
    <w:tr w:rsidR="000026AC" w:rsidRPr="008C7CD7" w:rsidTr="00301449">
      <w:trPr>
        <w:trHeight w:hRule="exact" w:val="284"/>
      </w:trPr>
      <w:tc>
        <w:tcPr>
          <w:tcW w:w="8751" w:type="dxa"/>
          <w:vAlign w:val="center"/>
        </w:tcPr>
        <w:p w:rsidR="000026AC" w:rsidRPr="008C7CD7" w:rsidRDefault="000026AC" w:rsidP="008C7CD7">
          <w:pPr>
            <w:rPr>
              <w:rFonts w:ascii="Arial Narrow" w:hAnsi="Arial Narrow"/>
            </w:rPr>
          </w:pPr>
          <w:r w:rsidRPr="008C7CD7">
            <w:rPr>
              <w:rFonts w:ascii="Arial Narrow" w:hAnsi="Arial Narrow" w:cs="Arial"/>
              <w:bCs/>
              <w:sz w:val="18"/>
              <w:szCs w:val="18"/>
            </w:rPr>
            <w:t>*</w:t>
          </w:r>
          <w:r w:rsidRPr="008C7CD7">
            <w:rPr>
              <w:rFonts w:ascii="Arial Narrow" w:hAnsi="Arial Narrow" w:cs="Arial"/>
              <w:bCs/>
              <w:sz w:val="18"/>
              <w:szCs w:val="18"/>
            </w:rPr>
            <w:t>注：</w:t>
          </w:r>
          <w:r w:rsidRPr="008C7CD7">
            <w:rPr>
              <w:rFonts w:ascii="Arial Narrow" w:eastAsia="MS Mincho" w:hAnsi="MS Mincho" w:cs="MS Mincho"/>
              <w:sz w:val="18"/>
            </w:rPr>
            <w:t>ⓒ</w:t>
          </w:r>
          <w:r w:rsidRPr="008C7CD7">
            <w:rPr>
              <w:rFonts w:ascii="Arial Narrow" w:hAnsi="Arial Narrow"/>
              <w:sz w:val="18"/>
            </w:rPr>
            <w:t xml:space="preserve"> </w:t>
          </w:r>
          <w:r w:rsidRPr="008C7CD7">
            <w:rPr>
              <w:rFonts w:ascii="Arial Narrow" w:hAnsi="Arial Narrow"/>
              <w:sz w:val="18"/>
              <w:szCs w:val="18"/>
            </w:rPr>
            <w:t>IEF</w:t>
          </w:r>
          <w:r w:rsidRPr="008C7CD7">
            <w:rPr>
              <w:rFonts w:ascii="Arial Narrow" w:hAnsi="Arial Narrow"/>
              <w:sz w:val="18"/>
              <w:szCs w:val="18"/>
            </w:rPr>
            <w:t>拥有最终解释权</w:t>
          </w:r>
        </w:p>
      </w:tc>
      <w:tc>
        <w:tcPr>
          <w:tcW w:w="888" w:type="dxa"/>
          <w:vAlign w:val="center"/>
        </w:tcPr>
        <w:sdt>
          <w:sdtPr>
            <w:rPr>
              <w:rFonts w:ascii="Arial Narrow" w:hAnsi="Arial Narrow"/>
            </w:rPr>
            <w:id w:val="-2027784098"/>
            <w:docPartObj>
              <w:docPartGallery w:val="Page Numbers (Bottom of Page)"/>
              <w:docPartUnique/>
            </w:docPartObj>
          </w:sdtPr>
          <w:sdtEndPr/>
          <w:sdtContent>
            <w:p w:rsidR="000026AC" w:rsidRPr="008C7CD7" w:rsidRDefault="003F42F2" w:rsidP="008C7CD7">
              <w:pPr>
                <w:pStyle w:val="a7"/>
                <w:jc w:val="right"/>
                <w:rPr>
                  <w:rFonts w:ascii="Arial Narrow" w:hAnsi="Arial Narrow"/>
                  <w:sz w:val="24"/>
                  <w:szCs w:val="24"/>
                </w:rPr>
              </w:pPr>
              <w:r w:rsidRPr="003F42F2">
                <w:rPr>
                  <w:rFonts w:ascii="Arial Narrow" w:hAnsi="Arial Narrow"/>
                  <w:lang w:val="zh-CN"/>
                </w:rPr>
                <w:t xml:space="preserve"> </w:t>
              </w:r>
              <w:r w:rsidRPr="003F42F2">
                <w:rPr>
                  <w:rFonts w:ascii="Arial Narrow" w:hAnsi="Arial Narrow"/>
                  <w:b/>
                  <w:bCs/>
                </w:rPr>
                <w:fldChar w:fldCharType="begin"/>
              </w:r>
              <w:r w:rsidRPr="003F42F2">
                <w:rPr>
                  <w:rFonts w:ascii="Arial Narrow" w:hAnsi="Arial Narrow"/>
                  <w:b/>
                  <w:bCs/>
                </w:rPr>
                <w:instrText>PAGE  \* Arabic  \* MERGEFORMAT</w:instrText>
              </w:r>
              <w:r w:rsidRPr="003F42F2">
                <w:rPr>
                  <w:rFonts w:ascii="Arial Narrow" w:hAnsi="Arial Narrow"/>
                  <w:b/>
                  <w:bCs/>
                </w:rPr>
                <w:fldChar w:fldCharType="separate"/>
              </w:r>
              <w:r w:rsidR="00CC0656" w:rsidRPr="00CC0656">
                <w:rPr>
                  <w:rFonts w:ascii="Arial Narrow" w:hAnsi="Arial Narrow"/>
                  <w:b/>
                  <w:bCs/>
                  <w:noProof/>
                  <w:lang w:val="zh-CN"/>
                </w:rPr>
                <w:t>4</w:t>
              </w:r>
              <w:r w:rsidRPr="003F42F2">
                <w:rPr>
                  <w:rFonts w:ascii="Arial Narrow" w:hAnsi="Arial Narrow"/>
                  <w:b/>
                  <w:bCs/>
                </w:rPr>
                <w:fldChar w:fldCharType="end"/>
              </w:r>
              <w:r w:rsidRPr="003F42F2">
                <w:rPr>
                  <w:rFonts w:ascii="Arial Narrow" w:hAnsi="Arial Narrow"/>
                  <w:lang w:val="zh-CN"/>
                </w:rPr>
                <w:t xml:space="preserve"> / </w:t>
              </w:r>
              <w:r w:rsidRPr="003F42F2">
                <w:rPr>
                  <w:rFonts w:ascii="Arial Narrow" w:hAnsi="Arial Narrow"/>
                  <w:b/>
                  <w:bCs/>
                </w:rPr>
                <w:fldChar w:fldCharType="begin"/>
              </w:r>
              <w:r w:rsidRPr="003F42F2">
                <w:rPr>
                  <w:rFonts w:ascii="Arial Narrow" w:hAnsi="Arial Narrow"/>
                  <w:b/>
                  <w:bCs/>
                </w:rPr>
                <w:instrText>NUMPAGES  \* Arabic  \* MERGEFORMAT</w:instrText>
              </w:r>
              <w:r w:rsidRPr="003F42F2">
                <w:rPr>
                  <w:rFonts w:ascii="Arial Narrow" w:hAnsi="Arial Narrow"/>
                  <w:b/>
                  <w:bCs/>
                </w:rPr>
                <w:fldChar w:fldCharType="separate"/>
              </w:r>
              <w:r w:rsidR="00CC0656" w:rsidRPr="00CC0656">
                <w:rPr>
                  <w:rFonts w:ascii="Arial Narrow" w:hAnsi="Arial Narrow"/>
                  <w:b/>
                  <w:bCs/>
                  <w:noProof/>
                  <w:lang w:val="zh-CN"/>
                </w:rPr>
                <w:t>4</w:t>
              </w:r>
              <w:r w:rsidRPr="003F42F2">
                <w:rPr>
                  <w:rFonts w:ascii="Arial Narrow" w:hAnsi="Arial Narrow"/>
                  <w:b/>
                  <w:bCs/>
                </w:rPr>
                <w:fldChar w:fldCharType="end"/>
              </w:r>
            </w:p>
          </w:sdtContent>
        </w:sdt>
      </w:tc>
    </w:tr>
  </w:tbl>
  <w:p w:rsidR="000026AC" w:rsidRDefault="00CF5375" w:rsidP="00301449">
    <w:pPr>
      <w:jc w:val="left"/>
      <w:rPr>
        <w:rFonts w:ascii="Arial Narrow" w:hAnsi="Arial Narrow"/>
      </w:rPr>
    </w:pPr>
    <w:r>
      <w:rPr>
        <w:rFonts w:ascii="Arial Narrow" w:hAnsi="Arial Narrow" w:cs="Arial"/>
        <w:b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7620</wp:posOffset>
              </wp:positionH>
              <wp:positionV relativeFrom="paragraph">
                <wp:posOffset>-189865</wp:posOffset>
              </wp:positionV>
              <wp:extent cx="6132830" cy="0"/>
              <wp:effectExtent l="7620" t="10160" r="12700" b="889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3283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5F35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left:0;text-align:left;margin-left:.6pt;margin-top:-14.95pt;width:482.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956" w:rsidRDefault="00116956" w:rsidP="00AC5CF1">
      <w:r>
        <w:separator/>
      </w:r>
    </w:p>
  </w:footnote>
  <w:footnote w:type="continuationSeparator" w:id="0">
    <w:p w:rsidR="00116956" w:rsidRDefault="00116956" w:rsidP="00AC5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6AC" w:rsidRDefault="00C87F60" w:rsidP="009667C0">
    <w:pPr>
      <w:pBdr>
        <w:bottom w:val="single" w:sz="4" w:space="0" w:color="auto"/>
      </w:pBdr>
      <w:wordWrap w:val="0"/>
      <w:spacing w:line="180" w:lineRule="exact"/>
      <w:jc w:val="right"/>
      <w:rPr>
        <w:rFonts w:ascii="Arial Narrow" w:hAnsi="Arial Narrow"/>
        <w:bCs/>
        <w:color w:val="505050"/>
        <w:sz w:val="16"/>
        <w:szCs w:val="16"/>
      </w:rPr>
    </w:pPr>
    <w:r>
      <w:rPr>
        <w:rFonts w:ascii="Arial Narrow" w:hAnsi="Arial Narrow"/>
        <w:bCs/>
        <w:noProof/>
        <w:color w:val="505050"/>
        <w:sz w:val="16"/>
        <w:szCs w:val="16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3175</wp:posOffset>
          </wp:positionH>
          <wp:positionV relativeFrom="paragraph">
            <wp:posOffset>-168982</wp:posOffset>
          </wp:positionV>
          <wp:extent cx="2143125" cy="381000"/>
          <wp:effectExtent l="0" t="0" r="9525" b="0"/>
          <wp:wrapNone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爱易爱福国际教育Logo【横，彩色，高40】(2018-04-05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43125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026AC" w:rsidRPr="00AC06BC" w:rsidRDefault="008A7D77" w:rsidP="009667C0">
    <w:pPr>
      <w:pBdr>
        <w:bottom w:val="single" w:sz="4" w:space="0" w:color="auto"/>
      </w:pBdr>
      <w:wordWrap w:val="0"/>
      <w:spacing w:line="180" w:lineRule="exact"/>
      <w:jc w:val="right"/>
      <w:rPr>
        <w:rFonts w:ascii="Arial Narrow" w:hAnsi="Arial Narrow"/>
        <w:bCs/>
        <w:color w:val="505050"/>
        <w:sz w:val="16"/>
        <w:szCs w:val="16"/>
      </w:rPr>
    </w:pPr>
    <w:r>
      <w:rPr>
        <w:rFonts w:ascii="Arial Narrow" w:hAnsi="Arial Narrow" w:hint="eastAsia"/>
        <w:bCs/>
        <w:color w:val="505050"/>
        <w:sz w:val="16"/>
        <w:szCs w:val="16"/>
      </w:rPr>
      <w:t>Document/</w:t>
    </w:r>
    <w:r w:rsidR="003F42F2">
      <w:rPr>
        <w:rFonts w:ascii="Arial Narrow" w:hAnsi="Arial Narrow" w:hint="eastAsia"/>
        <w:bCs/>
        <w:color w:val="505050"/>
        <w:sz w:val="16"/>
        <w:szCs w:val="16"/>
      </w:rPr>
      <w:t>文档</w:t>
    </w:r>
    <w:r w:rsidR="003F42F2">
      <w:rPr>
        <w:rFonts w:ascii="Arial Narrow" w:hAnsi="Arial Narrow" w:hint="eastAsia"/>
        <w:bCs/>
        <w:color w:val="505050"/>
        <w:sz w:val="16"/>
        <w:szCs w:val="16"/>
      </w:rPr>
      <w:t xml:space="preserve"> </w:t>
    </w:r>
    <w:r w:rsidR="00746485">
      <w:rPr>
        <w:rFonts w:ascii="Arial Narrow" w:hAnsi="Arial Narrow"/>
        <w:bCs/>
        <w:color w:val="505050"/>
        <w:sz w:val="16"/>
        <w:szCs w:val="16"/>
      </w:rPr>
      <w:t>D2.9</w:t>
    </w:r>
    <w:r w:rsidR="00C87F60">
      <w:rPr>
        <w:rFonts w:ascii="Arial Narrow" w:hAnsi="Arial Narrow" w:hint="eastAsia"/>
        <w:bCs/>
        <w:color w:val="505050"/>
        <w:sz w:val="16"/>
        <w:szCs w:val="16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02810"/>
    <w:multiLevelType w:val="hybridMultilevel"/>
    <w:tmpl w:val="5FD2759A"/>
    <w:lvl w:ilvl="0" w:tplc="0409000B">
      <w:start w:val="1"/>
      <w:numFmt w:val="bullet"/>
      <w:lvlText w:val=""/>
      <w:lvlJc w:val="left"/>
      <w:pPr>
        <w:ind w:left="26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1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5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9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3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7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48" w:hanging="420"/>
      </w:pPr>
      <w:rPr>
        <w:rFonts w:ascii="Wingdings" w:hAnsi="Wingdings" w:hint="default"/>
      </w:rPr>
    </w:lvl>
  </w:abstractNum>
  <w:abstractNum w:abstractNumId="1" w15:restartNumberingAfterBreak="0">
    <w:nsid w:val="08BD61E3"/>
    <w:multiLevelType w:val="hybridMultilevel"/>
    <w:tmpl w:val="464074DC"/>
    <w:lvl w:ilvl="0" w:tplc="71C4D008">
      <w:start w:val="1"/>
      <w:numFmt w:val="lowerRoman"/>
      <w:lvlText w:val="【%1】"/>
      <w:lvlJc w:val="left"/>
      <w:pPr>
        <w:ind w:left="1498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8" w:hanging="420"/>
      </w:pPr>
    </w:lvl>
    <w:lvl w:ilvl="2" w:tplc="0409001B" w:tentative="1">
      <w:start w:val="1"/>
      <w:numFmt w:val="lowerRoman"/>
      <w:lvlText w:val="%3."/>
      <w:lvlJc w:val="right"/>
      <w:pPr>
        <w:ind w:left="1678" w:hanging="420"/>
      </w:pPr>
    </w:lvl>
    <w:lvl w:ilvl="3" w:tplc="0409000F" w:tentative="1">
      <w:start w:val="1"/>
      <w:numFmt w:val="decimal"/>
      <w:lvlText w:val="%4."/>
      <w:lvlJc w:val="left"/>
      <w:pPr>
        <w:ind w:left="2098" w:hanging="420"/>
      </w:pPr>
    </w:lvl>
    <w:lvl w:ilvl="4" w:tplc="04090019" w:tentative="1">
      <w:start w:val="1"/>
      <w:numFmt w:val="lowerLetter"/>
      <w:lvlText w:val="%5)"/>
      <w:lvlJc w:val="left"/>
      <w:pPr>
        <w:ind w:left="2518" w:hanging="420"/>
      </w:pPr>
    </w:lvl>
    <w:lvl w:ilvl="5" w:tplc="0409001B" w:tentative="1">
      <w:start w:val="1"/>
      <w:numFmt w:val="lowerRoman"/>
      <w:lvlText w:val="%6."/>
      <w:lvlJc w:val="right"/>
      <w:pPr>
        <w:ind w:left="2938" w:hanging="420"/>
      </w:pPr>
    </w:lvl>
    <w:lvl w:ilvl="6" w:tplc="0409000F" w:tentative="1">
      <w:start w:val="1"/>
      <w:numFmt w:val="decimal"/>
      <w:lvlText w:val="%7."/>
      <w:lvlJc w:val="left"/>
      <w:pPr>
        <w:ind w:left="3358" w:hanging="420"/>
      </w:pPr>
    </w:lvl>
    <w:lvl w:ilvl="7" w:tplc="04090019" w:tentative="1">
      <w:start w:val="1"/>
      <w:numFmt w:val="lowerLetter"/>
      <w:lvlText w:val="%8)"/>
      <w:lvlJc w:val="left"/>
      <w:pPr>
        <w:ind w:left="3778" w:hanging="420"/>
      </w:pPr>
    </w:lvl>
    <w:lvl w:ilvl="8" w:tplc="0409001B" w:tentative="1">
      <w:start w:val="1"/>
      <w:numFmt w:val="lowerRoman"/>
      <w:lvlText w:val="%9."/>
      <w:lvlJc w:val="right"/>
      <w:pPr>
        <w:ind w:left="4198" w:hanging="420"/>
      </w:pPr>
    </w:lvl>
  </w:abstractNum>
  <w:abstractNum w:abstractNumId="2" w15:restartNumberingAfterBreak="0">
    <w:nsid w:val="09913E52"/>
    <w:multiLevelType w:val="hybridMultilevel"/>
    <w:tmpl w:val="0B3C4CCA"/>
    <w:lvl w:ilvl="0" w:tplc="0409001B">
      <w:start w:val="1"/>
      <w:numFmt w:val="lowerRoman"/>
      <w:lvlText w:val="%1."/>
      <w:lvlJc w:val="righ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0FD805C8"/>
    <w:multiLevelType w:val="hybridMultilevel"/>
    <w:tmpl w:val="0246AC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490196"/>
    <w:multiLevelType w:val="hybridMultilevel"/>
    <w:tmpl w:val="2332BE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085796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1AC10B31"/>
    <w:multiLevelType w:val="hybridMultilevel"/>
    <w:tmpl w:val="F2CE7FCA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F203644"/>
    <w:multiLevelType w:val="hybridMultilevel"/>
    <w:tmpl w:val="3C143B1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4B31A8B"/>
    <w:multiLevelType w:val="hybridMultilevel"/>
    <w:tmpl w:val="07826F5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A2801AA"/>
    <w:multiLevelType w:val="hybridMultilevel"/>
    <w:tmpl w:val="544A1230"/>
    <w:lvl w:ilvl="0" w:tplc="EE48DE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6866985"/>
    <w:multiLevelType w:val="hybridMultilevel"/>
    <w:tmpl w:val="B99405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65E5442"/>
    <w:multiLevelType w:val="hybridMultilevel"/>
    <w:tmpl w:val="7B7232F2"/>
    <w:lvl w:ilvl="0" w:tplc="4FE439D8">
      <w:start w:val="1"/>
      <w:numFmt w:val="lowerRoman"/>
      <w:lvlText w:val="【%1】"/>
      <w:lvlJc w:val="left"/>
      <w:pPr>
        <w:ind w:left="1786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6" w:hanging="420"/>
      </w:pPr>
    </w:lvl>
    <w:lvl w:ilvl="2" w:tplc="0409001B" w:tentative="1">
      <w:start w:val="1"/>
      <w:numFmt w:val="lowerRoman"/>
      <w:lvlText w:val="%3."/>
      <w:lvlJc w:val="right"/>
      <w:pPr>
        <w:ind w:left="1966" w:hanging="420"/>
      </w:pPr>
    </w:lvl>
    <w:lvl w:ilvl="3" w:tplc="0409000F" w:tentative="1">
      <w:start w:val="1"/>
      <w:numFmt w:val="decimal"/>
      <w:lvlText w:val="%4."/>
      <w:lvlJc w:val="left"/>
      <w:pPr>
        <w:ind w:left="2386" w:hanging="420"/>
      </w:pPr>
    </w:lvl>
    <w:lvl w:ilvl="4" w:tplc="04090019" w:tentative="1">
      <w:start w:val="1"/>
      <w:numFmt w:val="lowerLetter"/>
      <w:lvlText w:val="%5)"/>
      <w:lvlJc w:val="left"/>
      <w:pPr>
        <w:ind w:left="2806" w:hanging="420"/>
      </w:pPr>
    </w:lvl>
    <w:lvl w:ilvl="5" w:tplc="0409001B" w:tentative="1">
      <w:start w:val="1"/>
      <w:numFmt w:val="lowerRoman"/>
      <w:lvlText w:val="%6."/>
      <w:lvlJc w:val="right"/>
      <w:pPr>
        <w:ind w:left="3226" w:hanging="420"/>
      </w:pPr>
    </w:lvl>
    <w:lvl w:ilvl="6" w:tplc="0409000F" w:tentative="1">
      <w:start w:val="1"/>
      <w:numFmt w:val="decimal"/>
      <w:lvlText w:val="%7."/>
      <w:lvlJc w:val="left"/>
      <w:pPr>
        <w:ind w:left="3646" w:hanging="420"/>
      </w:pPr>
    </w:lvl>
    <w:lvl w:ilvl="7" w:tplc="04090019" w:tentative="1">
      <w:start w:val="1"/>
      <w:numFmt w:val="lowerLetter"/>
      <w:lvlText w:val="%8)"/>
      <w:lvlJc w:val="left"/>
      <w:pPr>
        <w:ind w:left="4066" w:hanging="420"/>
      </w:pPr>
    </w:lvl>
    <w:lvl w:ilvl="8" w:tplc="0409001B" w:tentative="1">
      <w:start w:val="1"/>
      <w:numFmt w:val="lowerRoman"/>
      <w:lvlText w:val="%9."/>
      <w:lvlJc w:val="right"/>
      <w:pPr>
        <w:ind w:left="4486" w:hanging="420"/>
      </w:pPr>
    </w:lvl>
  </w:abstractNum>
  <w:abstractNum w:abstractNumId="12" w15:restartNumberingAfterBreak="0">
    <w:nsid w:val="48E24AD6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59A95F69"/>
    <w:multiLevelType w:val="hybridMultilevel"/>
    <w:tmpl w:val="EADECA0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D5140C4"/>
    <w:multiLevelType w:val="hybridMultilevel"/>
    <w:tmpl w:val="B3843E72"/>
    <w:lvl w:ilvl="0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5" w15:restartNumberingAfterBreak="0">
    <w:nsid w:val="624541F9"/>
    <w:multiLevelType w:val="hybridMultilevel"/>
    <w:tmpl w:val="C55630EA"/>
    <w:lvl w:ilvl="0" w:tplc="2E7EE5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CC80A33"/>
    <w:multiLevelType w:val="hybridMultilevel"/>
    <w:tmpl w:val="C98CA28C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6D330C2E"/>
    <w:multiLevelType w:val="hybridMultilevel"/>
    <w:tmpl w:val="F77E6646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4791E7D"/>
    <w:multiLevelType w:val="hybridMultilevel"/>
    <w:tmpl w:val="79C04120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9" w15:restartNumberingAfterBreak="0">
    <w:nsid w:val="747E48D4"/>
    <w:multiLevelType w:val="hybridMultilevel"/>
    <w:tmpl w:val="41023A5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74831C79"/>
    <w:multiLevelType w:val="multilevel"/>
    <w:tmpl w:val="142669AC"/>
    <w:lvl w:ilvl="0">
      <w:start w:val="1"/>
      <w:numFmt w:val="bullet"/>
      <w:lvlText w:val=""/>
      <w:lvlJc w:val="left"/>
      <w:pPr>
        <w:ind w:left="785" w:hanging="425"/>
      </w:pPr>
      <w:rPr>
        <w:rFonts w:ascii="Wingdings" w:hAnsi="Wingdings" w:hint="default"/>
        <w:b/>
      </w:rPr>
    </w:lvl>
    <w:lvl w:ilvl="1">
      <w:start w:val="1"/>
      <w:numFmt w:val="bullet"/>
      <w:lvlText w:val=""/>
      <w:lvlJc w:val="left"/>
      <w:pPr>
        <w:ind w:left="1352" w:hanging="567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1778" w:hanging="567"/>
      </w:pPr>
    </w:lvl>
    <w:lvl w:ilvl="3">
      <w:start w:val="1"/>
      <w:numFmt w:val="decimal"/>
      <w:lvlText w:val="%1.%2.%3.%4"/>
      <w:lvlJc w:val="left"/>
      <w:pPr>
        <w:ind w:left="2344" w:hanging="708"/>
      </w:pPr>
    </w:lvl>
    <w:lvl w:ilvl="4">
      <w:start w:val="1"/>
      <w:numFmt w:val="decimal"/>
      <w:lvlText w:val="%1.%2.%3.%4.%5"/>
      <w:lvlJc w:val="left"/>
      <w:pPr>
        <w:ind w:left="2911" w:hanging="850"/>
      </w:pPr>
    </w:lvl>
    <w:lvl w:ilvl="5">
      <w:start w:val="1"/>
      <w:numFmt w:val="decimal"/>
      <w:lvlText w:val="%1.%2.%3.%4.%5.%6"/>
      <w:lvlJc w:val="left"/>
      <w:pPr>
        <w:ind w:left="3620" w:hanging="1134"/>
      </w:pPr>
    </w:lvl>
    <w:lvl w:ilvl="6">
      <w:start w:val="1"/>
      <w:numFmt w:val="decimal"/>
      <w:lvlText w:val="%1.%2.%3.%4.%5.%6.%7"/>
      <w:lvlJc w:val="left"/>
      <w:pPr>
        <w:ind w:left="4187" w:hanging="1276"/>
      </w:pPr>
    </w:lvl>
    <w:lvl w:ilvl="7">
      <w:start w:val="1"/>
      <w:numFmt w:val="decimal"/>
      <w:lvlText w:val="%1.%2.%3.%4.%5.%6.%7.%8"/>
      <w:lvlJc w:val="left"/>
      <w:pPr>
        <w:ind w:left="4754" w:hanging="1418"/>
      </w:pPr>
    </w:lvl>
    <w:lvl w:ilvl="8">
      <w:start w:val="1"/>
      <w:numFmt w:val="decimal"/>
      <w:lvlText w:val="%1.%2.%3.%4.%5.%6.%7.%8.%9"/>
      <w:lvlJc w:val="left"/>
      <w:pPr>
        <w:ind w:left="5462" w:hanging="1700"/>
      </w:pPr>
    </w:lvl>
  </w:abstractNum>
  <w:abstractNum w:abstractNumId="21" w15:restartNumberingAfterBreak="0">
    <w:nsid w:val="76D63C8B"/>
    <w:multiLevelType w:val="hybridMultilevel"/>
    <w:tmpl w:val="9FC0F26A"/>
    <w:lvl w:ilvl="0" w:tplc="04090003">
      <w:start w:val="1"/>
      <w:numFmt w:val="bullet"/>
      <w:lvlText w:val=""/>
      <w:lvlJc w:val="left"/>
      <w:pPr>
        <w:ind w:left="15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2" w15:restartNumberingAfterBreak="0">
    <w:nsid w:val="79993753"/>
    <w:multiLevelType w:val="hybridMultilevel"/>
    <w:tmpl w:val="975C35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0"/>
  </w:num>
  <w:num w:numId="3">
    <w:abstractNumId w:val="22"/>
  </w:num>
  <w:num w:numId="4">
    <w:abstractNumId w:val="17"/>
  </w:num>
  <w:num w:numId="5">
    <w:abstractNumId w:val="19"/>
  </w:num>
  <w:num w:numId="6">
    <w:abstractNumId w:val="7"/>
  </w:num>
  <w:num w:numId="7">
    <w:abstractNumId w:val="12"/>
  </w:num>
  <w:num w:numId="8">
    <w:abstractNumId w:val="4"/>
  </w:num>
  <w:num w:numId="9">
    <w:abstractNumId w:val="10"/>
  </w:num>
  <w:num w:numId="10">
    <w:abstractNumId w:val="3"/>
  </w:num>
  <w:num w:numId="11">
    <w:abstractNumId w:val="16"/>
  </w:num>
  <w:num w:numId="12">
    <w:abstractNumId w:val="18"/>
  </w:num>
  <w:num w:numId="13">
    <w:abstractNumId w:val="13"/>
  </w:num>
  <w:num w:numId="14">
    <w:abstractNumId w:val="2"/>
  </w:num>
  <w:num w:numId="15">
    <w:abstractNumId w:val="15"/>
  </w:num>
  <w:num w:numId="16">
    <w:abstractNumId w:val="14"/>
  </w:num>
  <w:num w:numId="17">
    <w:abstractNumId w:val="9"/>
  </w:num>
  <w:num w:numId="18">
    <w:abstractNumId w:val="1"/>
  </w:num>
  <w:num w:numId="19">
    <w:abstractNumId w:val="8"/>
  </w:num>
  <w:num w:numId="20">
    <w:abstractNumId w:val="21"/>
  </w:num>
  <w:num w:numId="21">
    <w:abstractNumId w:val="0"/>
  </w:num>
  <w:num w:numId="22">
    <w:abstractNumId w:val="11"/>
  </w:num>
  <w:num w:numId="23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CF1"/>
    <w:rsid w:val="000026AC"/>
    <w:rsid w:val="000202B5"/>
    <w:rsid w:val="00020532"/>
    <w:rsid w:val="00045C29"/>
    <w:rsid w:val="00057723"/>
    <w:rsid w:val="000716B5"/>
    <w:rsid w:val="000A14FF"/>
    <w:rsid w:val="000A7E8E"/>
    <w:rsid w:val="000C2D9A"/>
    <w:rsid w:val="000C4A28"/>
    <w:rsid w:val="000C57C8"/>
    <w:rsid w:val="000D6518"/>
    <w:rsid w:val="001023A8"/>
    <w:rsid w:val="00116956"/>
    <w:rsid w:val="00116A76"/>
    <w:rsid w:val="00130989"/>
    <w:rsid w:val="001332C6"/>
    <w:rsid w:val="001502F1"/>
    <w:rsid w:val="00165055"/>
    <w:rsid w:val="001737A3"/>
    <w:rsid w:val="0018736F"/>
    <w:rsid w:val="00193350"/>
    <w:rsid w:val="001B0105"/>
    <w:rsid w:val="001B0E89"/>
    <w:rsid w:val="001B17C7"/>
    <w:rsid w:val="001D1D6B"/>
    <w:rsid w:val="001D7F96"/>
    <w:rsid w:val="001E2D9D"/>
    <w:rsid w:val="00210A3E"/>
    <w:rsid w:val="00216AFD"/>
    <w:rsid w:val="002226EF"/>
    <w:rsid w:val="00241E1F"/>
    <w:rsid w:val="00243FB0"/>
    <w:rsid w:val="00250439"/>
    <w:rsid w:val="002B682E"/>
    <w:rsid w:val="002C0BFB"/>
    <w:rsid w:val="002C24BD"/>
    <w:rsid w:val="002C3BE4"/>
    <w:rsid w:val="002C41D6"/>
    <w:rsid w:val="002D1496"/>
    <w:rsid w:val="002D237E"/>
    <w:rsid w:val="002D67C3"/>
    <w:rsid w:val="002D7502"/>
    <w:rsid w:val="002E2C4B"/>
    <w:rsid w:val="002E7075"/>
    <w:rsid w:val="00301449"/>
    <w:rsid w:val="00321C23"/>
    <w:rsid w:val="00333100"/>
    <w:rsid w:val="00350E50"/>
    <w:rsid w:val="003512B8"/>
    <w:rsid w:val="003A3B32"/>
    <w:rsid w:val="003F1A4A"/>
    <w:rsid w:val="003F42F2"/>
    <w:rsid w:val="0040428F"/>
    <w:rsid w:val="00411BB3"/>
    <w:rsid w:val="00470F1E"/>
    <w:rsid w:val="00476E6E"/>
    <w:rsid w:val="00477300"/>
    <w:rsid w:val="00484A1F"/>
    <w:rsid w:val="004A3F57"/>
    <w:rsid w:val="004B14FB"/>
    <w:rsid w:val="004B3CDC"/>
    <w:rsid w:val="005006DF"/>
    <w:rsid w:val="0050214E"/>
    <w:rsid w:val="005153D7"/>
    <w:rsid w:val="005176BE"/>
    <w:rsid w:val="0052722C"/>
    <w:rsid w:val="00544A30"/>
    <w:rsid w:val="00555EBC"/>
    <w:rsid w:val="00575F24"/>
    <w:rsid w:val="00582723"/>
    <w:rsid w:val="0058371C"/>
    <w:rsid w:val="005840F5"/>
    <w:rsid w:val="005929BA"/>
    <w:rsid w:val="005B23D5"/>
    <w:rsid w:val="005B48E5"/>
    <w:rsid w:val="005B7721"/>
    <w:rsid w:val="005F3C35"/>
    <w:rsid w:val="006419B3"/>
    <w:rsid w:val="00652C97"/>
    <w:rsid w:val="006628A9"/>
    <w:rsid w:val="006808B6"/>
    <w:rsid w:val="006904CE"/>
    <w:rsid w:val="006A3761"/>
    <w:rsid w:val="006A72E1"/>
    <w:rsid w:val="006B4956"/>
    <w:rsid w:val="006D0A1D"/>
    <w:rsid w:val="006D7538"/>
    <w:rsid w:val="006E2400"/>
    <w:rsid w:val="006E2E88"/>
    <w:rsid w:val="00704B05"/>
    <w:rsid w:val="00727DFB"/>
    <w:rsid w:val="007300CE"/>
    <w:rsid w:val="00746485"/>
    <w:rsid w:val="00751E30"/>
    <w:rsid w:val="00763E0C"/>
    <w:rsid w:val="00763F95"/>
    <w:rsid w:val="007645BE"/>
    <w:rsid w:val="00764800"/>
    <w:rsid w:val="00782E9A"/>
    <w:rsid w:val="00793508"/>
    <w:rsid w:val="00794ED3"/>
    <w:rsid w:val="00794F7F"/>
    <w:rsid w:val="007A38F7"/>
    <w:rsid w:val="007A7706"/>
    <w:rsid w:val="007A7904"/>
    <w:rsid w:val="007B4A36"/>
    <w:rsid w:val="007C620F"/>
    <w:rsid w:val="007E3E27"/>
    <w:rsid w:val="008232B5"/>
    <w:rsid w:val="008560BF"/>
    <w:rsid w:val="00860665"/>
    <w:rsid w:val="00872FB5"/>
    <w:rsid w:val="008812BA"/>
    <w:rsid w:val="00887837"/>
    <w:rsid w:val="008A7D77"/>
    <w:rsid w:val="008B5BA5"/>
    <w:rsid w:val="008B75AF"/>
    <w:rsid w:val="008C7CD7"/>
    <w:rsid w:val="008D18D0"/>
    <w:rsid w:val="008D2E2E"/>
    <w:rsid w:val="008D7E77"/>
    <w:rsid w:val="008E5D98"/>
    <w:rsid w:val="008E78F6"/>
    <w:rsid w:val="008F7925"/>
    <w:rsid w:val="0091319D"/>
    <w:rsid w:val="00915DFB"/>
    <w:rsid w:val="0092154C"/>
    <w:rsid w:val="00921B21"/>
    <w:rsid w:val="009308E3"/>
    <w:rsid w:val="009667C0"/>
    <w:rsid w:val="00974160"/>
    <w:rsid w:val="00980917"/>
    <w:rsid w:val="00984077"/>
    <w:rsid w:val="0098754F"/>
    <w:rsid w:val="009A570C"/>
    <w:rsid w:val="009B560E"/>
    <w:rsid w:val="009C1B3B"/>
    <w:rsid w:val="009C3988"/>
    <w:rsid w:val="009D2AF5"/>
    <w:rsid w:val="009D3F16"/>
    <w:rsid w:val="009E4419"/>
    <w:rsid w:val="00A0180E"/>
    <w:rsid w:val="00A06BB1"/>
    <w:rsid w:val="00A23672"/>
    <w:rsid w:val="00A25E4F"/>
    <w:rsid w:val="00A3305A"/>
    <w:rsid w:val="00A51A79"/>
    <w:rsid w:val="00A72EF8"/>
    <w:rsid w:val="00A9445E"/>
    <w:rsid w:val="00AA5E37"/>
    <w:rsid w:val="00AB0633"/>
    <w:rsid w:val="00AB621C"/>
    <w:rsid w:val="00AB6C54"/>
    <w:rsid w:val="00AC06BC"/>
    <w:rsid w:val="00AC57C9"/>
    <w:rsid w:val="00AC5CF1"/>
    <w:rsid w:val="00AE024F"/>
    <w:rsid w:val="00B078C7"/>
    <w:rsid w:val="00B13316"/>
    <w:rsid w:val="00B21395"/>
    <w:rsid w:val="00B34D68"/>
    <w:rsid w:val="00B37FE7"/>
    <w:rsid w:val="00B40AAC"/>
    <w:rsid w:val="00B53262"/>
    <w:rsid w:val="00B60855"/>
    <w:rsid w:val="00B6175A"/>
    <w:rsid w:val="00B62237"/>
    <w:rsid w:val="00B64AD9"/>
    <w:rsid w:val="00B93035"/>
    <w:rsid w:val="00BA3FD3"/>
    <w:rsid w:val="00BB6D56"/>
    <w:rsid w:val="00BC7759"/>
    <w:rsid w:val="00BC7FAB"/>
    <w:rsid w:val="00BD679D"/>
    <w:rsid w:val="00BE7A2E"/>
    <w:rsid w:val="00C0406F"/>
    <w:rsid w:val="00C120C5"/>
    <w:rsid w:val="00C21150"/>
    <w:rsid w:val="00C21B42"/>
    <w:rsid w:val="00C227F4"/>
    <w:rsid w:val="00C23C90"/>
    <w:rsid w:val="00C476BD"/>
    <w:rsid w:val="00C533BB"/>
    <w:rsid w:val="00C540DC"/>
    <w:rsid w:val="00C56C04"/>
    <w:rsid w:val="00C6359E"/>
    <w:rsid w:val="00C87F60"/>
    <w:rsid w:val="00CC0656"/>
    <w:rsid w:val="00CC39CD"/>
    <w:rsid w:val="00CC5A08"/>
    <w:rsid w:val="00CC7AC2"/>
    <w:rsid w:val="00CF3871"/>
    <w:rsid w:val="00CF5375"/>
    <w:rsid w:val="00D1033C"/>
    <w:rsid w:val="00D17AC1"/>
    <w:rsid w:val="00D212E7"/>
    <w:rsid w:val="00D27041"/>
    <w:rsid w:val="00D330E4"/>
    <w:rsid w:val="00D36DC0"/>
    <w:rsid w:val="00D44849"/>
    <w:rsid w:val="00D86B46"/>
    <w:rsid w:val="00D915DA"/>
    <w:rsid w:val="00D947A7"/>
    <w:rsid w:val="00DA0018"/>
    <w:rsid w:val="00DE7727"/>
    <w:rsid w:val="00DF3BA6"/>
    <w:rsid w:val="00E00FF0"/>
    <w:rsid w:val="00E050EA"/>
    <w:rsid w:val="00E16C65"/>
    <w:rsid w:val="00E236BE"/>
    <w:rsid w:val="00E33A69"/>
    <w:rsid w:val="00E420EE"/>
    <w:rsid w:val="00E570A4"/>
    <w:rsid w:val="00E6766C"/>
    <w:rsid w:val="00E81DDC"/>
    <w:rsid w:val="00EA08F5"/>
    <w:rsid w:val="00EA2A1A"/>
    <w:rsid w:val="00EB53BF"/>
    <w:rsid w:val="00EC4805"/>
    <w:rsid w:val="00EC66E1"/>
    <w:rsid w:val="00EE1BBE"/>
    <w:rsid w:val="00EE2DA3"/>
    <w:rsid w:val="00EF2707"/>
    <w:rsid w:val="00F00A07"/>
    <w:rsid w:val="00F15E16"/>
    <w:rsid w:val="00F23A03"/>
    <w:rsid w:val="00F42D84"/>
    <w:rsid w:val="00F55F1C"/>
    <w:rsid w:val="00F61904"/>
    <w:rsid w:val="00F64874"/>
    <w:rsid w:val="00F864A2"/>
    <w:rsid w:val="00F958E9"/>
    <w:rsid w:val="00FB1397"/>
    <w:rsid w:val="00FB1E72"/>
    <w:rsid w:val="00FB54D1"/>
    <w:rsid w:val="00FC11D9"/>
    <w:rsid w:val="00FD2F10"/>
    <w:rsid w:val="00FD3EBC"/>
    <w:rsid w:val="00FE3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589AD90"/>
  <w15:docId w15:val="{0336EB40-E61F-4D7D-830F-041B78FC5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F1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737A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1737A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CF1"/>
    <w:rPr>
      <w:rFonts w:ascii="Heiti SC Light" w:eastAsia="Heiti SC Light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AC5CF1"/>
    <w:rPr>
      <w:rFonts w:ascii="Heiti SC Light" w:eastAsia="Heiti SC Light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C5C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C5CF1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C5C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C5CF1"/>
    <w:rPr>
      <w:sz w:val="18"/>
      <w:szCs w:val="18"/>
    </w:rPr>
  </w:style>
  <w:style w:type="table" w:styleId="a9">
    <w:name w:val="Table Grid"/>
    <w:basedOn w:val="a1"/>
    <w:uiPriority w:val="59"/>
    <w:rsid w:val="006E24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727DFB"/>
    <w:rPr>
      <w:color w:val="0000FF" w:themeColor="hyperlink"/>
      <w:u w:val="single"/>
    </w:rPr>
  </w:style>
  <w:style w:type="character" w:customStyle="1" w:styleId="10">
    <w:name w:val="标题 1 字符"/>
    <w:basedOn w:val="a0"/>
    <w:link w:val="1"/>
    <w:uiPriority w:val="9"/>
    <w:rsid w:val="001737A3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1737A3"/>
    <w:pPr>
      <w:widowControl/>
      <w:spacing w:before="480" w:after="0" w:line="276" w:lineRule="auto"/>
      <w:jc w:val="left"/>
      <w:outlineLvl w:val="9"/>
    </w:pPr>
    <w:rPr>
      <w:rFonts w:ascii="Cambria" w:eastAsia="宋体" w:hAnsi="Cambria" w:cs="Times New Roman"/>
      <w:color w:val="365F91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FB1E72"/>
    <w:pPr>
      <w:tabs>
        <w:tab w:val="right" w:leader="dot" w:pos="9214"/>
      </w:tabs>
    </w:pPr>
    <w:rPr>
      <w:rFonts w:ascii="黑体" w:eastAsia="黑体" w:hAnsi="黑体" w:cs="Times New Roman"/>
      <w:sz w:val="21"/>
      <w:szCs w:val="22"/>
    </w:rPr>
  </w:style>
  <w:style w:type="paragraph" w:styleId="21">
    <w:name w:val="toc 2"/>
    <w:basedOn w:val="a"/>
    <w:next w:val="a"/>
    <w:autoRedefine/>
    <w:uiPriority w:val="39"/>
    <w:unhideWhenUsed/>
    <w:rsid w:val="00FB1E72"/>
    <w:pPr>
      <w:tabs>
        <w:tab w:val="left" w:pos="840"/>
        <w:tab w:val="right" w:leader="dot" w:pos="9214"/>
      </w:tabs>
      <w:ind w:leftChars="177" w:left="425"/>
    </w:pPr>
    <w:rPr>
      <w:rFonts w:ascii="Calibri" w:eastAsia="宋体" w:hAnsi="Calibri" w:cs="Times New Roman"/>
      <w:sz w:val="21"/>
      <w:szCs w:val="22"/>
    </w:rPr>
  </w:style>
  <w:style w:type="character" w:customStyle="1" w:styleId="20">
    <w:name w:val="标题 2 字符"/>
    <w:basedOn w:val="a0"/>
    <w:link w:val="2"/>
    <w:uiPriority w:val="9"/>
    <w:rsid w:val="001737A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b">
    <w:name w:val="List Paragraph"/>
    <w:basedOn w:val="a"/>
    <w:uiPriority w:val="34"/>
    <w:qFormat/>
    <w:rsid w:val="001737A3"/>
    <w:pPr>
      <w:ind w:firstLineChars="200" w:firstLine="420"/>
    </w:pPr>
    <w:rPr>
      <w:rFonts w:ascii="Calibri" w:eastAsia="宋体" w:hAnsi="Calibri" w:cs="Times New Roman"/>
      <w:sz w:val="21"/>
      <w:szCs w:val="22"/>
    </w:rPr>
  </w:style>
  <w:style w:type="paragraph" w:styleId="ac">
    <w:name w:val="Normal (Web)"/>
    <w:basedOn w:val="a"/>
    <w:uiPriority w:val="99"/>
    <w:unhideWhenUsed/>
    <w:rsid w:val="001737A3"/>
    <w:pPr>
      <w:widowControl/>
      <w:spacing w:before="100" w:beforeAutospacing="1" w:after="100" w:afterAutospacing="1" w:line="312" w:lineRule="auto"/>
      <w:jc w:val="left"/>
    </w:pPr>
    <w:rPr>
      <w:rFonts w:ascii="Arial" w:eastAsia="宋体" w:hAnsi="Arial" w:cs="Arial"/>
      <w:kern w:val="0"/>
      <w:sz w:val="21"/>
      <w:szCs w:val="21"/>
    </w:rPr>
  </w:style>
  <w:style w:type="paragraph" w:styleId="ad">
    <w:name w:val="Title"/>
    <w:basedOn w:val="a"/>
    <w:next w:val="a"/>
    <w:link w:val="ae"/>
    <w:uiPriority w:val="10"/>
    <w:qFormat/>
    <w:rsid w:val="00020532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e">
    <w:name w:val="标题 字符"/>
    <w:basedOn w:val="a0"/>
    <w:link w:val="ad"/>
    <w:uiPriority w:val="10"/>
    <w:rsid w:val="00020532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421</Words>
  <Characters>2403</Characters>
  <Application>Microsoft Office Word</Application>
  <DocSecurity>0</DocSecurity>
  <Lines>20</Lines>
  <Paragraphs>5</Paragraphs>
  <ScaleCrop>false</ScaleCrop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 Zheng</dc:creator>
  <cp:keywords/>
  <dc:description/>
  <cp:lastModifiedBy>Admin</cp:lastModifiedBy>
  <cp:revision>55</cp:revision>
  <cp:lastPrinted>2019-03-05T10:20:00Z</cp:lastPrinted>
  <dcterms:created xsi:type="dcterms:W3CDTF">2019-03-02T15:45:00Z</dcterms:created>
  <dcterms:modified xsi:type="dcterms:W3CDTF">2019-09-24T03:51:00Z</dcterms:modified>
</cp:coreProperties>
</file>